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EF" w:rsidRPr="004E58A6" w:rsidRDefault="007C2150">
      <w:pPr>
        <w:rPr>
          <w:rFonts w:asciiTheme="minorHAnsi" w:hAnsiTheme="minorHAnsi" w:cstheme="minorHAnsi"/>
          <w:b/>
        </w:rPr>
      </w:pPr>
      <w:r w:rsidRPr="007C2150">
        <w:rPr>
          <w:rFonts w:asciiTheme="minorHAnsi" w:hAnsiTheme="minorHAnsi" w:cstheme="minorHAnsi"/>
          <w:b/>
          <w:noProof/>
        </w:rPr>
        <w:drawing>
          <wp:anchor distT="0" distB="0" distL="114300" distR="114300" simplePos="0" relativeHeight="251659264" behindDoc="0" locked="0" layoutInCell="1" allowOverlap="1">
            <wp:simplePos x="0" y="0"/>
            <wp:positionH relativeFrom="page">
              <wp:posOffset>628650</wp:posOffset>
            </wp:positionH>
            <wp:positionV relativeFrom="page">
              <wp:posOffset>335280</wp:posOffset>
            </wp:positionV>
            <wp:extent cx="935990" cy="568960"/>
            <wp:effectExtent l="19050" t="0" r="0" b="0"/>
            <wp:wrapNone/>
            <wp:docPr id="7" name="Picture 0" descr="DI-logo_sort-graa_cyan-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ogo_sort-graa_cyan-tagline.png"/>
                    <pic:cNvPicPr/>
                  </pic:nvPicPr>
                  <pic:blipFill>
                    <a:blip r:embed="rId8" cstate="print"/>
                    <a:stretch>
                      <a:fillRect/>
                    </a:stretch>
                  </pic:blipFill>
                  <pic:spPr>
                    <a:xfrm>
                      <a:off x="0" y="0"/>
                      <a:ext cx="935990" cy="568960"/>
                    </a:xfrm>
                    <a:prstGeom prst="rect">
                      <a:avLst/>
                    </a:prstGeom>
                  </pic:spPr>
                </pic:pic>
              </a:graphicData>
            </a:graphic>
          </wp:anchor>
        </w:drawing>
      </w:r>
      <w:bookmarkStart w:id="0" w:name="_GoBack"/>
      <w:bookmarkEnd w:id="0"/>
      <w:r w:rsidR="00EB5C1C" w:rsidRPr="004E58A6">
        <w:rPr>
          <w:rFonts w:asciiTheme="minorHAnsi" w:hAnsiTheme="minorHAnsi" w:cstheme="minorHAnsi"/>
          <w:b/>
        </w:rPr>
        <w:t>Flygtning som buschauffører</w:t>
      </w:r>
      <w:r w:rsidR="00144E62" w:rsidRPr="004E58A6">
        <w:rPr>
          <w:rFonts w:asciiTheme="minorHAnsi" w:hAnsiTheme="minorHAnsi" w:cstheme="minorHAnsi"/>
          <w:b/>
        </w:rPr>
        <w:t xml:space="preserve"> </w:t>
      </w:r>
      <w:r w:rsidR="00085151" w:rsidRPr="004E58A6">
        <w:rPr>
          <w:rFonts w:asciiTheme="minorHAnsi" w:hAnsiTheme="minorHAnsi" w:cstheme="minorHAnsi"/>
          <w:b/>
        </w:rPr>
        <w:t>via</w:t>
      </w:r>
      <w:r w:rsidR="00656582" w:rsidRPr="004E58A6">
        <w:rPr>
          <w:rFonts w:asciiTheme="minorHAnsi" w:hAnsiTheme="minorHAnsi" w:cstheme="minorHAnsi"/>
          <w:b/>
        </w:rPr>
        <w:t xml:space="preserve"> </w:t>
      </w:r>
      <w:r w:rsidR="00BF4C94" w:rsidRPr="004E58A6">
        <w:rPr>
          <w:rFonts w:asciiTheme="minorHAnsi" w:hAnsiTheme="minorHAnsi" w:cstheme="minorHAnsi"/>
          <w:b/>
        </w:rPr>
        <w:t>integrationsgrundsuddannelsesforløb IGU</w:t>
      </w:r>
    </w:p>
    <w:p w:rsidR="00EB5C1C" w:rsidRPr="004E58A6" w:rsidRDefault="00EB5C1C">
      <w:pPr>
        <w:rPr>
          <w:rFonts w:asciiTheme="minorHAnsi" w:hAnsiTheme="minorHAnsi" w:cstheme="minorHAnsi"/>
        </w:rPr>
      </w:pPr>
    </w:p>
    <w:p w:rsidR="00EB5C1C" w:rsidRPr="004E58A6" w:rsidRDefault="00EB5C1C">
      <w:pPr>
        <w:rPr>
          <w:rFonts w:asciiTheme="minorHAnsi" w:hAnsiTheme="minorHAnsi" w:cstheme="minorHAnsi"/>
          <w:sz w:val="22"/>
          <w:szCs w:val="22"/>
          <w:u w:val="single"/>
        </w:rPr>
      </w:pPr>
      <w:r w:rsidRPr="004E58A6">
        <w:rPr>
          <w:rFonts w:asciiTheme="minorHAnsi" w:hAnsiTheme="minorHAnsi" w:cstheme="minorHAnsi"/>
          <w:sz w:val="22"/>
          <w:szCs w:val="22"/>
          <w:u w:val="single"/>
        </w:rPr>
        <w:t>Baggrund</w:t>
      </w:r>
    </w:p>
    <w:p w:rsidR="00EB5C1C" w:rsidRPr="004E58A6" w:rsidRDefault="00EB5C1C">
      <w:pPr>
        <w:rPr>
          <w:rFonts w:asciiTheme="minorHAnsi" w:hAnsiTheme="minorHAnsi" w:cstheme="minorHAnsi"/>
          <w:sz w:val="22"/>
          <w:szCs w:val="22"/>
        </w:rPr>
      </w:pPr>
    </w:p>
    <w:p w:rsidR="00110970" w:rsidRPr="004E58A6" w:rsidRDefault="00DC1CC7">
      <w:pPr>
        <w:rPr>
          <w:rFonts w:asciiTheme="minorHAnsi" w:hAnsiTheme="minorHAnsi" w:cstheme="minorHAnsi"/>
          <w:sz w:val="22"/>
          <w:szCs w:val="22"/>
        </w:rPr>
      </w:pPr>
      <w:r w:rsidRPr="004E58A6">
        <w:rPr>
          <w:rFonts w:asciiTheme="minorHAnsi" w:hAnsiTheme="minorHAnsi" w:cstheme="minorHAnsi"/>
          <w:sz w:val="22"/>
          <w:szCs w:val="22"/>
        </w:rPr>
        <w:t>Busbranchen forudser mangel på buschauffører inden for en kort tidshorisont.</w:t>
      </w:r>
      <w:r w:rsidR="00110970" w:rsidRPr="004E58A6">
        <w:rPr>
          <w:rFonts w:asciiTheme="minorHAnsi" w:hAnsiTheme="minorHAnsi" w:cstheme="minorHAnsi"/>
          <w:sz w:val="22"/>
          <w:szCs w:val="22"/>
        </w:rPr>
        <w:t xml:space="preserve"> </w:t>
      </w:r>
      <w:r w:rsidR="00A82559" w:rsidRPr="004E58A6">
        <w:rPr>
          <w:rFonts w:asciiTheme="minorHAnsi" w:hAnsiTheme="minorHAnsi" w:cstheme="minorHAnsi"/>
          <w:sz w:val="22"/>
          <w:szCs w:val="22"/>
        </w:rPr>
        <w:t>Busbranchen er derfor interesseret i at rekruttere blandt flygtninge.</w:t>
      </w:r>
    </w:p>
    <w:p w:rsidR="00A82559" w:rsidRPr="004E58A6" w:rsidRDefault="00A82559">
      <w:pPr>
        <w:rPr>
          <w:rFonts w:asciiTheme="minorHAnsi" w:hAnsiTheme="minorHAnsi" w:cstheme="minorHAnsi"/>
          <w:sz w:val="22"/>
          <w:szCs w:val="22"/>
        </w:rPr>
      </w:pPr>
    </w:p>
    <w:p w:rsidR="00AB4B40" w:rsidRPr="004E58A6" w:rsidRDefault="00B41F56">
      <w:pPr>
        <w:rPr>
          <w:rFonts w:asciiTheme="minorHAnsi" w:hAnsiTheme="minorHAnsi" w:cstheme="minorHAnsi"/>
          <w:sz w:val="22"/>
          <w:szCs w:val="22"/>
        </w:rPr>
      </w:pPr>
      <w:r w:rsidRPr="004E58A6">
        <w:rPr>
          <w:rFonts w:asciiTheme="minorHAnsi" w:hAnsiTheme="minorHAnsi" w:cstheme="minorHAnsi"/>
          <w:sz w:val="22"/>
          <w:szCs w:val="22"/>
        </w:rPr>
        <w:t>Med den nye IGU-ordning er der nu skabt rammer for, hvordan dette kan lade sig gøre.</w:t>
      </w:r>
      <w:r w:rsidR="00A82559" w:rsidRPr="004E58A6">
        <w:rPr>
          <w:rFonts w:asciiTheme="minorHAnsi" w:hAnsiTheme="minorHAnsi" w:cstheme="minorHAnsi"/>
          <w:sz w:val="22"/>
          <w:szCs w:val="22"/>
        </w:rPr>
        <w:t xml:space="preserve"> Rammerne, som er godkendt af LO og DA, fastlægger, at IGU-forløbet skal have en varighed på 2 år med 20 ugers uddannelse indlagt i forløbet.</w:t>
      </w:r>
    </w:p>
    <w:p w:rsidR="003001CF" w:rsidRPr="004E58A6" w:rsidRDefault="003001CF">
      <w:pPr>
        <w:rPr>
          <w:rFonts w:asciiTheme="minorHAnsi" w:hAnsiTheme="minorHAnsi" w:cstheme="minorHAnsi"/>
          <w:sz w:val="22"/>
          <w:szCs w:val="22"/>
        </w:rPr>
      </w:pPr>
    </w:p>
    <w:p w:rsidR="003001CF" w:rsidRPr="004E58A6" w:rsidRDefault="003D40F0">
      <w:pPr>
        <w:rPr>
          <w:rFonts w:asciiTheme="minorHAnsi" w:hAnsiTheme="minorHAnsi" w:cstheme="minorHAnsi"/>
          <w:sz w:val="22"/>
          <w:szCs w:val="22"/>
          <w:u w:val="single"/>
        </w:rPr>
      </w:pPr>
      <w:r w:rsidRPr="004E58A6">
        <w:rPr>
          <w:rFonts w:asciiTheme="minorHAnsi" w:hAnsiTheme="minorHAnsi" w:cstheme="minorHAnsi"/>
          <w:sz w:val="22"/>
          <w:szCs w:val="22"/>
          <w:u w:val="single"/>
        </w:rPr>
        <w:t>De formelle rammer for IGU-forløb</w:t>
      </w:r>
    </w:p>
    <w:p w:rsidR="003D40F0" w:rsidRPr="004E58A6" w:rsidRDefault="003D40F0">
      <w:pPr>
        <w:rPr>
          <w:rFonts w:asciiTheme="minorHAnsi" w:hAnsiTheme="minorHAnsi" w:cstheme="minorHAnsi"/>
          <w:sz w:val="22"/>
          <w:szCs w:val="22"/>
          <w:u w:val="single"/>
        </w:rPr>
      </w:pPr>
    </w:p>
    <w:p w:rsidR="0047724E" w:rsidRPr="004E58A6" w:rsidRDefault="0047724E" w:rsidP="0047724E">
      <w:pPr>
        <w:rPr>
          <w:rFonts w:asciiTheme="minorHAnsi" w:hAnsiTheme="minorHAnsi" w:cstheme="minorHAnsi"/>
          <w:sz w:val="22"/>
          <w:szCs w:val="22"/>
        </w:rPr>
      </w:pPr>
      <w:r w:rsidRPr="004E58A6">
        <w:rPr>
          <w:rFonts w:asciiTheme="minorHAnsi" w:hAnsiTheme="minorHAnsi" w:cstheme="minorHAnsi"/>
          <w:sz w:val="22"/>
          <w:szCs w:val="22"/>
        </w:rPr>
        <w:t>Flygtninge og familiesammenførte til flygtninge, der er fyldt 18 år</w:t>
      </w:r>
      <w:r w:rsidR="00B81165" w:rsidRPr="004E58A6">
        <w:rPr>
          <w:rFonts w:asciiTheme="minorHAnsi" w:hAnsiTheme="minorHAnsi" w:cstheme="minorHAnsi"/>
          <w:sz w:val="22"/>
          <w:szCs w:val="22"/>
        </w:rPr>
        <w:t>,</w:t>
      </w:r>
      <w:r w:rsidRPr="004E58A6">
        <w:rPr>
          <w:rFonts w:asciiTheme="minorHAnsi" w:hAnsiTheme="minorHAnsi" w:cstheme="minorHAnsi"/>
          <w:sz w:val="22"/>
          <w:szCs w:val="22"/>
        </w:rPr>
        <w:t xml:space="preserve"> er under 40 år</w:t>
      </w:r>
      <w:r w:rsidR="00B81165" w:rsidRPr="004E58A6">
        <w:rPr>
          <w:rFonts w:asciiTheme="minorHAnsi" w:hAnsiTheme="minorHAnsi" w:cstheme="minorHAnsi"/>
          <w:sz w:val="22"/>
          <w:szCs w:val="22"/>
        </w:rPr>
        <w:t xml:space="preserve"> og har opholdstilladelse</w:t>
      </w:r>
      <w:r w:rsidRPr="004E58A6">
        <w:rPr>
          <w:rFonts w:asciiTheme="minorHAnsi" w:hAnsiTheme="minorHAnsi" w:cstheme="minorHAnsi"/>
          <w:sz w:val="22"/>
          <w:szCs w:val="22"/>
        </w:rPr>
        <w:t>, når forløbet påbegyndes, kan begynde på en IGU. Det er en betingelse, at udlændingen har haft folkeregisteradresse i Danmark i mindre end fem år.</w:t>
      </w:r>
    </w:p>
    <w:p w:rsidR="0047724E" w:rsidRPr="004E58A6" w:rsidRDefault="0047724E" w:rsidP="0047724E">
      <w:pPr>
        <w:rPr>
          <w:rFonts w:asciiTheme="minorHAnsi" w:hAnsiTheme="minorHAnsi" w:cstheme="minorHAnsi"/>
          <w:sz w:val="22"/>
          <w:szCs w:val="22"/>
        </w:rPr>
      </w:pPr>
      <w:r w:rsidRPr="004E58A6">
        <w:rPr>
          <w:rFonts w:asciiTheme="minorHAnsi" w:hAnsiTheme="minorHAnsi" w:cstheme="minorHAnsi"/>
          <w:sz w:val="22"/>
          <w:szCs w:val="22"/>
        </w:rPr>
        <w:t>Det er virksomheden, der er ansvarlig for, at udlændingen opfylder betingelserne for ordningen. Udlændingen har ansvaret for at dokumentere, at vedkommende tilhører målgruppen.</w:t>
      </w:r>
    </w:p>
    <w:p w:rsidR="003D40F0" w:rsidRPr="004E58A6" w:rsidRDefault="003D40F0">
      <w:pPr>
        <w:rPr>
          <w:rFonts w:asciiTheme="minorHAnsi" w:hAnsiTheme="minorHAnsi" w:cstheme="minorHAnsi"/>
          <w:sz w:val="22"/>
          <w:szCs w:val="22"/>
        </w:rPr>
      </w:pPr>
    </w:p>
    <w:p w:rsidR="0047724E" w:rsidRPr="004E58A6" w:rsidRDefault="0047724E">
      <w:pPr>
        <w:rPr>
          <w:rFonts w:asciiTheme="minorHAnsi" w:hAnsiTheme="minorHAnsi" w:cstheme="minorHAnsi"/>
          <w:sz w:val="22"/>
          <w:szCs w:val="22"/>
        </w:rPr>
      </w:pPr>
      <w:r w:rsidRPr="004E58A6">
        <w:rPr>
          <w:rFonts w:asciiTheme="minorHAnsi" w:hAnsiTheme="minorHAnsi" w:cstheme="minorHAnsi"/>
          <w:sz w:val="22"/>
          <w:szCs w:val="22"/>
        </w:rPr>
        <w:t>Et IGU-forløb aftales direkte mellem udlændingen og virksomheden og dermed som udgangspunkt uden medvirken fra offentlige myndigheder.</w:t>
      </w:r>
    </w:p>
    <w:p w:rsidR="0047724E" w:rsidRPr="004E58A6" w:rsidRDefault="0047724E">
      <w:pPr>
        <w:rPr>
          <w:rFonts w:asciiTheme="minorHAnsi" w:hAnsiTheme="minorHAnsi" w:cstheme="minorHAnsi"/>
          <w:sz w:val="22"/>
          <w:szCs w:val="22"/>
        </w:rPr>
      </w:pPr>
      <w:r w:rsidRPr="004E58A6">
        <w:rPr>
          <w:rFonts w:asciiTheme="minorHAnsi" w:hAnsiTheme="minorHAnsi" w:cstheme="minorHAnsi"/>
          <w:sz w:val="22"/>
          <w:szCs w:val="22"/>
        </w:rPr>
        <w:t>I samarbejde med udlændingen skal virksomheden indgå en skriftlig aftale om integrationsgrunduddannelse med en beskrivelse af, hvad den samlede integrationsgrunduddannelse forventes at indeholde. Det skal beskrives, hvilke arbejdsområder og funktioner udlændingen skal beskæftige sig med.</w:t>
      </w:r>
    </w:p>
    <w:p w:rsidR="0047724E" w:rsidRPr="004E58A6" w:rsidRDefault="0047724E">
      <w:pPr>
        <w:rPr>
          <w:rFonts w:asciiTheme="minorHAnsi" w:hAnsiTheme="minorHAnsi" w:cstheme="minorHAnsi"/>
          <w:sz w:val="22"/>
          <w:szCs w:val="22"/>
        </w:rPr>
      </w:pPr>
      <w:r w:rsidRPr="004E58A6">
        <w:rPr>
          <w:rFonts w:asciiTheme="minorHAnsi" w:hAnsiTheme="minorHAnsi" w:cstheme="minorHAnsi"/>
          <w:sz w:val="22"/>
          <w:szCs w:val="22"/>
        </w:rPr>
        <w:t xml:space="preserve">Aftaleparterne skal anvende en aftaleblanket om integrationsgrunduddannelsen. </w:t>
      </w:r>
    </w:p>
    <w:p w:rsidR="003D40F0" w:rsidRPr="004E58A6" w:rsidRDefault="003D40F0">
      <w:pPr>
        <w:rPr>
          <w:rFonts w:asciiTheme="minorHAnsi" w:hAnsiTheme="minorHAnsi" w:cstheme="minorHAnsi"/>
          <w:sz w:val="22"/>
          <w:szCs w:val="22"/>
        </w:rPr>
      </w:pPr>
    </w:p>
    <w:p w:rsidR="0047724E" w:rsidRPr="004E58A6" w:rsidRDefault="0047724E">
      <w:pPr>
        <w:rPr>
          <w:rFonts w:asciiTheme="minorHAnsi" w:hAnsiTheme="minorHAnsi" w:cstheme="minorHAnsi"/>
          <w:sz w:val="22"/>
          <w:szCs w:val="22"/>
        </w:rPr>
      </w:pPr>
      <w:r w:rsidRPr="004E58A6">
        <w:rPr>
          <w:rFonts w:asciiTheme="minorHAnsi" w:hAnsiTheme="minorHAnsi" w:cstheme="minorHAnsi"/>
          <w:sz w:val="22"/>
          <w:szCs w:val="22"/>
        </w:rPr>
        <w:t>Virksomheden og udlændingen udarbejder desuden en undervisningsplan. Udarbejdelse af undervisningsplanen vil i praksis ofte ske i samarbejde med relevante uddannelsesudbydere.</w:t>
      </w:r>
    </w:p>
    <w:p w:rsidR="0047724E" w:rsidRPr="004E58A6" w:rsidRDefault="003D40F0">
      <w:pPr>
        <w:rPr>
          <w:rFonts w:asciiTheme="minorHAnsi" w:hAnsiTheme="minorHAnsi" w:cstheme="minorHAnsi"/>
          <w:sz w:val="22"/>
          <w:szCs w:val="22"/>
        </w:rPr>
      </w:pPr>
      <w:r w:rsidRPr="004E58A6">
        <w:rPr>
          <w:rFonts w:asciiTheme="minorHAnsi" w:hAnsiTheme="minorHAnsi" w:cstheme="minorHAnsi"/>
          <w:sz w:val="22"/>
          <w:szCs w:val="22"/>
        </w:rPr>
        <w:t>Virksomheden skal senest en måned efter indgåelsen af aftalen indsende aftalen og undervisningsplanen til Styrelsen for International Rekruttering og Integration.</w:t>
      </w:r>
    </w:p>
    <w:p w:rsidR="003D40F0" w:rsidRPr="004E58A6" w:rsidRDefault="003D40F0">
      <w:pPr>
        <w:rPr>
          <w:rFonts w:asciiTheme="minorHAnsi" w:hAnsiTheme="minorHAnsi" w:cstheme="minorHAnsi"/>
          <w:sz w:val="22"/>
          <w:szCs w:val="22"/>
        </w:rPr>
      </w:pPr>
    </w:p>
    <w:p w:rsidR="003D40F0" w:rsidRPr="004E58A6" w:rsidRDefault="003D40F0">
      <w:pPr>
        <w:rPr>
          <w:rFonts w:asciiTheme="minorHAnsi" w:hAnsiTheme="minorHAnsi" w:cstheme="minorHAnsi"/>
          <w:sz w:val="22"/>
          <w:szCs w:val="22"/>
        </w:rPr>
      </w:pPr>
      <w:r w:rsidRPr="004E58A6">
        <w:rPr>
          <w:rFonts w:asciiTheme="minorHAnsi" w:hAnsiTheme="minorHAnsi" w:cstheme="minorHAnsi"/>
          <w:sz w:val="22"/>
          <w:szCs w:val="22"/>
        </w:rPr>
        <w:t>Efter gennemførelsen af IGU-forløbet skal virksomheden udstede et bevis herfor.</w:t>
      </w:r>
    </w:p>
    <w:p w:rsidR="003D40F0" w:rsidRPr="004E58A6" w:rsidRDefault="003D40F0">
      <w:pPr>
        <w:rPr>
          <w:rFonts w:asciiTheme="minorHAnsi" w:hAnsiTheme="minorHAnsi" w:cstheme="minorHAnsi"/>
          <w:sz w:val="22"/>
          <w:szCs w:val="22"/>
        </w:rPr>
      </w:pPr>
    </w:p>
    <w:p w:rsidR="003D40F0" w:rsidRPr="004E58A6" w:rsidRDefault="004E58A6" w:rsidP="003D40F0">
      <w:pPr>
        <w:rPr>
          <w:rFonts w:asciiTheme="minorHAnsi" w:hAnsiTheme="minorHAnsi" w:cstheme="minorHAnsi"/>
          <w:sz w:val="22"/>
          <w:szCs w:val="22"/>
          <w:u w:val="single"/>
        </w:rPr>
      </w:pPr>
      <w:r w:rsidRPr="004E58A6">
        <w:rPr>
          <w:rFonts w:asciiTheme="minorHAnsi" w:hAnsiTheme="minorHAnsi" w:cstheme="minorHAnsi"/>
          <w:sz w:val="22"/>
          <w:szCs w:val="22"/>
          <w:u w:val="single"/>
        </w:rPr>
        <w:t xml:space="preserve">Forslag til </w:t>
      </w:r>
      <w:r w:rsidR="003D40F0" w:rsidRPr="004E58A6">
        <w:rPr>
          <w:rFonts w:asciiTheme="minorHAnsi" w:hAnsiTheme="minorHAnsi" w:cstheme="minorHAnsi"/>
          <w:sz w:val="22"/>
          <w:szCs w:val="22"/>
          <w:u w:val="single"/>
        </w:rPr>
        <w:t>IGU-forløb for integration af flygtninge i busbranchen</w:t>
      </w:r>
    </w:p>
    <w:p w:rsidR="0047724E" w:rsidRPr="004E58A6" w:rsidRDefault="0047724E">
      <w:pPr>
        <w:rPr>
          <w:rFonts w:asciiTheme="minorHAnsi" w:hAnsiTheme="minorHAnsi" w:cstheme="minorHAnsi"/>
          <w:sz w:val="22"/>
          <w:szCs w:val="22"/>
        </w:rPr>
      </w:pPr>
    </w:p>
    <w:p w:rsidR="0017790A" w:rsidRPr="004E58A6" w:rsidRDefault="00460F24">
      <w:pPr>
        <w:rPr>
          <w:rFonts w:asciiTheme="minorHAnsi" w:hAnsiTheme="minorHAnsi" w:cstheme="minorHAnsi"/>
          <w:sz w:val="22"/>
          <w:szCs w:val="22"/>
        </w:rPr>
      </w:pPr>
      <w:r w:rsidRPr="004E58A6">
        <w:rPr>
          <w:rFonts w:asciiTheme="minorHAnsi" w:hAnsiTheme="minorHAnsi" w:cstheme="minorHAnsi"/>
          <w:sz w:val="22"/>
          <w:szCs w:val="22"/>
        </w:rPr>
        <w:t>Busvirksomheden indgår en IGU-aftale med de flygtninge, der skal gennemføre forløbet. Aftalens varighed er 2 år</w:t>
      </w:r>
      <w:r w:rsidR="00695074" w:rsidRPr="004E58A6">
        <w:rPr>
          <w:rFonts w:asciiTheme="minorHAnsi" w:hAnsiTheme="minorHAnsi" w:cstheme="minorHAnsi"/>
          <w:sz w:val="22"/>
          <w:szCs w:val="22"/>
        </w:rPr>
        <w:t xml:space="preserve"> og skal indeholde 20 ugers uddannelse</w:t>
      </w:r>
      <w:r w:rsidRPr="004E58A6">
        <w:rPr>
          <w:rFonts w:asciiTheme="minorHAnsi" w:hAnsiTheme="minorHAnsi" w:cstheme="minorHAnsi"/>
          <w:sz w:val="22"/>
          <w:szCs w:val="22"/>
        </w:rPr>
        <w:t xml:space="preserve">. </w:t>
      </w:r>
    </w:p>
    <w:p w:rsidR="00BD16BF" w:rsidRPr="004E58A6" w:rsidRDefault="00BD16BF" w:rsidP="00BD16BF">
      <w:pPr>
        <w:rPr>
          <w:rFonts w:asciiTheme="minorHAnsi" w:hAnsiTheme="minorHAnsi" w:cstheme="minorHAnsi"/>
          <w:sz w:val="22"/>
          <w:szCs w:val="22"/>
        </w:rPr>
      </w:pPr>
    </w:p>
    <w:p w:rsidR="00BD16BF" w:rsidRPr="004E58A6" w:rsidRDefault="00D81148" w:rsidP="00BD16BF">
      <w:pPr>
        <w:rPr>
          <w:rFonts w:asciiTheme="minorHAnsi" w:hAnsiTheme="minorHAnsi" w:cstheme="minorHAnsi"/>
          <w:sz w:val="22"/>
          <w:szCs w:val="22"/>
        </w:rPr>
      </w:pPr>
      <w:r w:rsidRPr="004E58A6">
        <w:rPr>
          <w:rFonts w:asciiTheme="minorHAnsi" w:hAnsiTheme="minorHAnsi" w:cstheme="minorHAnsi"/>
          <w:sz w:val="22"/>
          <w:szCs w:val="22"/>
        </w:rPr>
        <w:t>I det følgende skitseres til inspiration et forløb, som</w:t>
      </w:r>
      <w:r w:rsidR="00460F24" w:rsidRPr="004E58A6">
        <w:rPr>
          <w:rFonts w:asciiTheme="minorHAnsi" w:hAnsiTheme="minorHAnsi" w:cstheme="minorHAnsi"/>
          <w:sz w:val="22"/>
          <w:szCs w:val="22"/>
        </w:rPr>
        <w:t xml:space="preserve"> starter med uddannelsesdelen og fortsætter med oplæring</w:t>
      </w:r>
      <w:r w:rsidR="00695074" w:rsidRPr="004E58A6">
        <w:rPr>
          <w:rFonts w:asciiTheme="minorHAnsi" w:hAnsiTheme="minorHAnsi" w:cstheme="minorHAnsi"/>
          <w:sz w:val="22"/>
          <w:szCs w:val="22"/>
        </w:rPr>
        <w:t xml:space="preserve"> og arbejde</w:t>
      </w:r>
      <w:r w:rsidR="00460F24" w:rsidRPr="004E58A6">
        <w:rPr>
          <w:rFonts w:asciiTheme="minorHAnsi" w:hAnsiTheme="minorHAnsi" w:cstheme="minorHAnsi"/>
          <w:sz w:val="22"/>
          <w:szCs w:val="22"/>
        </w:rPr>
        <w:t xml:space="preserve"> i busvirksomheden, under forudsætning af, at uddannelsesdelen er bestået. </w:t>
      </w:r>
    </w:p>
    <w:p w:rsidR="00BD16BF" w:rsidRPr="004E58A6" w:rsidRDefault="00BD16BF" w:rsidP="00BD16BF">
      <w:pPr>
        <w:rPr>
          <w:rFonts w:asciiTheme="minorHAnsi" w:hAnsiTheme="minorHAnsi" w:cstheme="minorHAnsi"/>
          <w:sz w:val="22"/>
          <w:szCs w:val="22"/>
        </w:rPr>
      </w:pPr>
    </w:p>
    <w:p w:rsidR="00BD16BF" w:rsidRPr="004E58A6" w:rsidRDefault="00BD16BF" w:rsidP="00BD16BF">
      <w:pPr>
        <w:rPr>
          <w:rFonts w:asciiTheme="minorHAnsi" w:hAnsiTheme="minorHAnsi" w:cstheme="minorHAnsi"/>
          <w:sz w:val="22"/>
          <w:szCs w:val="22"/>
        </w:rPr>
      </w:pPr>
      <w:r w:rsidRPr="004E58A6">
        <w:rPr>
          <w:rFonts w:asciiTheme="minorHAnsi" w:hAnsiTheme="minorHAnsi" w:cstheme="minorHAnsi"/>
          <w:sz w:val="22"/>
          <w:szCs w:val="22"/>
        </w:rPr>
        <w:t>I princippet kan virksomheden selv vælge indholdet i uddannelsesforløbet for sin IGU-ansatte, men stiller en virksomhed ikke med hele hold på en transportskole, vil forløbet næppe kunne gennemføres. IGU-ansatte kan ikke indpasses på ordinære AMU-kurser</w:t>
      </w:r>
      <w:r w:rsidR="004E58A6" w:rsidRPr="004E58A6">
        <w:rPr>
          <w:rFonts w:asciiTheme="minorHAnsi" w:hAnsiTheme="minorHAnsi" w:cstheme="minorHAnsi"/>
          <w:sz w:val="22"/>
          <w:szCs w:val="22"/>
        </w:rPr>
        <w:t>, med mindre flygtningen taler godt dansk</w:t>
      </w:r>
      <w:r w:rsidRPr="004E58A6">
        <w:rPr>
          <w:rFonts w:asciiTheme="minorHAnsi" w:hAnsiTheme="minorHAnsi" w:cstheme="minorHAnsi"/>
          <w:sz w:val="22"/>
          <w:szCs w:val="22"/>
        </w:rPr>
        <w:t>. Transportskolen kan – og vil helt sikkert – forlange, at IGU-ansatte deltager på kurser, der er forlænget med 25 %. Derfor skal der samles hele IGU-hold.</w:t>
      </w:r>
    </w:p>
    <w:p w:rsidR="004E58A6" w:rsidRPr="004E58A6" w:rsidRDefault="004E58A6" w:rsidP="004E58A6">
      <w:pPr>
        <w:rPr>
          <w:rFonts w:asciiTheme="minorHAnsi" w:hAnsiTheme="minorHAnsi" w:cstheme="minorHAnsi"/>
          <w:sz w:val="22"/>
          <w:szCs w:val="22"/>
        </w:rPr>
      </w:pPr>
      <w:r w:rsidRPr="004E58A6">
        <w:rPr>
          <w:rFonts w:asciiTheme="minorHAnsi" w:hAnsiTheme="minorHAnsi" w:cstheme="minorHAnsi"/>
          <w:sz w:val="22"/>
          <w:szCs w:val="22"/>
        </w:rPr>
        <w:t>Når der er samlet et IGU-hold, er det virksomhederne og skolen, der i fællesskab aftaler det konkrete forløb.</w:t>
      </w:r>
    </w:p>
    <w:p w:rsidR="004E58A6" w:rsidRPr="004E58A6" w:rsidRDefault="004E58A6" w:rsidP="00BD16BF">
      <w:pPr>
        <w:rPr>
          <w:rFonts w:asciiTheme="minorHAnsi" w:hAnsiTheme="minorHAnsi" w:cstheme="minorHAnsi"/>
          <w:sz w:val="22"/>
          <w:szCs w:val="22"/>
        </w:rPr>
      </w:pPr>
    </w:p>
    <w:p w:rsidR="00BD16BF" w:rsidRPr="004E58A6" w:rsidRDefault="00460F24">
      <w:pPr>
        <w:rPr>
          <w:rFonts w:asciiTheme="minorHAnsi" w:hAnsiTheme="minorHAnsi" w:cstheme="minorHAnsi"/>
          <w:sz w:val="22"/>
          <w:szCs w:val="22"/>
        </w:rPr>
      </w:pPr>
      <w:r w:rsidRPr="004E58A6">
        <w:rPr>
          <w:rFonts w:asciiTheme="minorHAnsi" w:hAnsiTheme="minorHAnsi" w:cstheme="minorHAnsi"/>
          <w:sz w:val="22"/>
          <w:szCs w:val="22"/>
        </w:rPr>
        <w:lastRenderedPageBreak/>
        <w:t xml:space="preserve">Busvirksomheden bør </w:t>
      </w:r>
      <w:r w:rsidR="00BD16BF" w:rsidRPr="004E58A6">
        <w:rPr>
          <w:rFonts w:asciiTheme="minorHAnsi" w:hAnsiTheme="minorHAnsi" w:cstheme="minorHAnsi"/>
          <w:sz w:val="22"/>
          <w:szCs w:val="22"/>
        </w:rPr>
        <w:t xml:space="preserve">derfor </w:t>
      </w:r>
      <w:r w:rsidRPr="004E58A6">
        <w:rPr>
          <w:rFonts w:asciiTheme="minorHAnsi" w:hAnsiTheme="minorHAnsi" w:cstheme="minorHAnsi"/>
          <w:sz w:val="22"/>
          <w:szCs w:val="22"/>
        </w:rPr>
        <w:t>sikre sig, at en transportskole kan gennemføre uddannelsesdelen</w:t>
      </w:r>
      <w:r w:rsidR="00924187" w:rsidRPr="004E58A6">
        <w:rPr>
          <w:rFonts w:asciiTheme="minorHAnsi" w:hAnsiTheme="minorHAnsi" w:cstheme="minorHAnsi"/>
          <w:sz w:val="22"/>
          <w:szCs w:val="22"/>
        </w:rPr>
        <w:t>, inden der indgås IGU-aftale</w:t>
      </w:r>
      <w:r w:rsidRPr="004E58A6">
        <w:rPr>
          <w:rFonts w:asciiTheme="minorHAnsi" w:hAnsiTheme="minorHAnsi" w:cstheme="minorHAnsi"/>
          <w:sz w:val="22"/>
          <w:szCs w:val="22"/>
        </w:rPr>
        <w:t xml:space="preserve">. </w:t>
      </w:r>
    </w:p>
    <w:p w:rsidR="004E58A6" w:rsidRPr="004E58A6" w:rsidRDefault="004E58A6">
      <w:pPr>
        <w:rPr>
          <w:rFonts w:asciiTheme="minorHAnsi" w:hAnsiTheme="minorHAnsi" w:cstheme="minorHAnsi"/>
          <w:sz w:val="22"/>
          <w:szCs w:val="22"/>
        </w:rPr>
      </w:pPr>
    </w:p>
    <w:p w:rsidR="003001CF" w:rsidRPr="004E58A6" w:rsidRDefault="003001CF">
      <w:pPr>
        <w:rPr>
          <w:rFonts w:asciiTheme="minorHAnsi" w:hAnsiTheme="minorHAnsi" w:cstheme="minorHAnsi"/>
          <w:sz w:val="22"/>
          <w:szCs w:val="22"/>
        </w:rPr>
      </w:pPr>
      <w:r w:rsidRPr="004E58A6">
        <w:rPr>
          <w:rFonts w:asciiTheme="minorHAnsi" w:hAnsiTheme="minorHAnsi" w:cstheme="minorHAnsi"/>
          <w:sz w:val="22"/>
          <w:szCs w:val="22"/>
        </w:rPr>
        <w:t xml:space="preserve">Uddannelsesstederne tilkendegiver, at de kan føre en flygtning frem til aflæggelse af buskøreprøve på </w:t>
      </w:r>
      <w:r w:rsidR="00F82F03" w:rsidRPr="004E58A6">
        <w:rPr>
          <w:rFonts w:asciiTheme="minorHAnsi" w:hAnsiTheme="minorHAnsi" w:cstheme="minorHAnsi"/>
          <w:sz w:val="22"/>
          <w:szCs w:val="22"/>
        </w:rPr>
        <w:t xml:space="preserve">4 </w:t>
      </w:r>
      <w:r w:rsidR="00A82559" w:rsidRPr="004E58A6">
        <w:rPr>
          <w:rFonts w:asciiTheme="minorHAnsi" w:hAnsiTheme="minorHAnsi" w:cstheme="minorHAnsi"/>
          <w:sz w:val="22"/>
          <w:szCs w:val="22"/>
        </w:rPr>
        <w:t xml:space="preserve">til 6 </w:t>
      </w:r>
      <w:r w:rsidR="00F82F03" w:rsidRPr="004E58A6">
        <w:rPr>
          <w:rFonts w:asciiTheme="minorHAnsi" w:hAnsiTheme="minorHAnsi" w:cstheme="minorHAnsi"/>
          <w:sz w:val="22"/>
          <w:szCs w:val="22"/>
        </w:rPr>
        <w:t>måneder</w:t>
      </w:r>
      <w:r w:rsidR="00B41F56" w:rsidRPr="004E58A6">
        <w:rPr>
          <w:rFonts w:asciiTheme="minorHAnsi" w:hAnsiTheme="minorHAnsi" w:cstheme="minorHAnsi"/>
          <w:sz w:val="22"/>
          <w:szCs w:val="22"/>
        </w:rPr>
        <w:t>.</w:t>
      </w:r>
    </w:p>
    <w:p w:rsidR="00C57691" w:rsidRPr="004E58A6" w:rsidRDefault="00C57691">
      <w:pPr>
        <w:rPr>
          <w:rFonts w:asciiTheme="minorHAnsi" w:hAnsiTheme="minorHAnsi" w:cstheme="minorHAnsi"/>
          <w:sz w:val="22"/>
          <w:szCs w:val="22"/>
          <w:u w:val="single"/>
        </w:rPr>
      </w:pPr>
    </w:p>
    <w:p w:rsidR="00110970" w:rsidRPr="004E58A6" w:rsidRDefault="00110970">
      <w:pPr>
        <w:rPr>
          <w:rFonts w:asciiTheme="minorHAnsi" w:hAnsiTheme="minorHAnsi" w:cstheme="minorHAnsi"/>
          <w:sz w:val="22"/>
          <w:szCs w:val="22"/>
          <w:u w:val="single"/>
        </w:rPr>
      </w:pPr>
      <w:r w:rsidRPr="004E58A6">
        <w:rPr>
          <w:rFonts w:asciiTheme="minorHAnsi" w:hAnsiTheme="minorHAnsi" w:cstheme="minorHAnsi"/>
          <w:sz w:val="22"/>
          <w:szCs w:val="22"/>
          <w:u w:val="single"/>
        </w:rPr>
        <w:t>Forberedelse og rekruttering</w:t>
      </w:r>
    </w:p>
    <w:p w:rsidR="0089688B" w:rsidRPr="004E58A6" w:rsidRDefault="0089688B" w:rsidP="008B5EA8">
      <w:pPr>
        <w:rPr>
          <w:rFonts w:asciiTheme="minorHAnsi" w:hAnsiTheme="minorHAnsi" w:cstheme="minorHAnsi"/>
          <w:sz w:val="22"/>
          <w:szCs w:val="22"/>
        </w:rPr>
      </w:pPr>
    </w:p>
    <w:p w:rsidR="00F82F03" w:rsidRPr="004E58A6" w:rsidRDefault="0089688B" w:rsidP="008B5EA8">
      <w:pPr>
        <w:rPr>
          <w:rFonts w:asciiTheme="minorHAnsi" w:hAnsiTheme="minorHAnsi" w:cstheme="minorHAnsi"/>
          <w:sz w:val="22"/>
          <w:szCs w:val="22"/>
        </w:rPr>
      </w:pPr>
      <w:r w:rsidRPr="004E58A6">
        <w:rPr>
          <w:rFonts w:asciiTheme="minorHAnsi" w:hAnsiTheme="minorHAnsi" w:cstheme="minorHAnsi"/>
          <w:sz w:val="22"/>
          <w:szCs w:val="22"/>
        </w:rPr>
        <w:t>Det foreslås, at busbranchens virksomheder lokalt/regional</w:t>
      </w:r>
      <w:r w:rsidR="000F43B5" w:rsidRPr="004E58A6">
        <w:rPr>
          <w:rFonts w:asciiTheme="minorHAnsi" w:hAnsiTheme="minorHAnsi" w:cstheme="minorHAnsi"/>
          <w:sz w:val="22"/>
          <w:szCs w:val="22"/>
        </w:rPr>
        <w:t>t</w:t>
      </w:r>
      <w:r w:rsidRPr="004E58A6">
        <w:rPr>
          <w:rFonts w:asciiTheme="minorHAnsi" w:hAnsiTheme="minorHAnsi" w:cstheme="minorHAnsi"/>
          <w:sz w:val="22"/>
          <w:szCs w:val="22"/>
        </w:rPr>
        <w:t xml:space="preserve"> danner konsortier, der sammen </w:t>
      </w:r>
      <w:r w:rsidR="00744576" w:rsidRPr="004E58A6">
        <w:rPr>
          <w:rFonts w:asciiTheme="minorHAnsi" w:hAnsiTheme="minorHAnsi" w:cstheme="minorHAnsi"/>
          <w:sz w:val="22"/>
          <w:szCs w:val="22"/>
        </w:rPr>
        <w:t xml:space="preserve">med en transportskole </w:t>
      </w:r>
      <w:r w:rsidRPr="004E58A6">
        <w:rPr>
          <w:rFonts w:asciiTheme="minorHAnsi" w:hAnsiTheme="minorHAnsi" w:cstheme="minorHAnsi"/>
          <w:sz w:val="22"/>
          <w:szCs w:val="22"/>
        </w:rPr>
        <w:t xml:space="preserve">kan gennemføre </w:t>
      </w:r>
      <w:r w:rsidR="0017790A" w:rsidRPr="004E58A6">
        <w:rPr>
          <w:rFonts w:asciiTheme="minorHAnsi" w:hAnsiTheme="minorHAnsi" w:cstheme="minorHAnsi"/>
          <w:sz w:val="22"/>
          <w:szCs w:val="22"/>
        </w:rPr>
        <w:t>IGU-forløbet</w:t>
      </w:r>
      <w:r w:rsidRPr="004E58A6">
        <w:rPr>
          <w:rFonts w:asciiTheme="minorHAnsi" w:hAnsiTheme="minorHAnsi" w:cstheme="minorHAnsi"/>
          <w:sz w:val="22"/>
          <w:szCs w:val="22"/>
        </w:rPr>
        <w:t xml:space="preserve"> for hele hold</w:t>
      </w:r>
      <w:r w:rsidR="00695074" w:rsidRPr="004E58A6">
        <w:rPr>
          <w:rFonts w:asciiTheme="minorHAnsi" w:hAnsiTheme="minorHAnsi" w:cstheme="minorHAnsi"/>
          <w:sz w:val="22"/>
          <w:szCs w:val="22"/>
        </w:rPr>
        <w:t xml:space="preserve"> (16</w:t>
      </w:r>
      <w:r w:rsidR="00744576" w:rsidRPr="004E58A6">
        <w:rPr>
          <w:rFonts w:asciiTheme="minorHAnsi" w:hAnsiTheme="minorHAnsi" w:cstheme="minorHAnsi"/>
          <w:sz w:val="22"/>
          <w:szCs w:val="22"/>
        </w:rPr>
        <w:t xml:space="preserve"> – 20 deltagere)</w:t>
      </w:r>
      <w:r w:rsidRPr="004E58A6">
        <w:rPr>
          <w:rFonts w:asciiTheme="minorHAnsi" w:hAnsiTheme="minorHAnsi" w:cstheme="minorHAnsi"/>
          <w:sz w:val="22"/>
          <w:szCs w:val="22"/>
        </w:rPr>
        <w:t xml:space="preserve"> af flygtninge.</w:t>
      </w:r>
      <w:r w:rsidR="00C549C1" w:rsidRPr="004E58A6">
        <w:rPr>
          <w:rFonts w:asciiTheme="minorHAnsi" w:hAnsiTheme="minorHAnsi" w:cstheme="minorHAnsi"/>
          <w:sz w:val="22"/>
          <w:szCs w:val="22"/>
        </w:rPr>
        <w:t xml:space="preserve"> </w:t>
      </w:r>
      <w:r w:rsidR="00F82F03" w:rsidRPr="004E58A6">
        <w:rPr>
          <w:rFonts w:asciiTheme="minorHAnsi" w:hAnsiTheme="minorHAnsi" w:cstheme="minorHAnsi"/>
          <w:sz w:val="22"/>
          <w:szCs w:val="22"/>
        </w:rPr>
        <w:t xml:space="preserve">Hele hold er </w:t>
      </w:r>
      <w:r w:rsidR="00FC178D" w:rsidRPr="004E58A6">
        <w:rPr>
          <w:rFonts w:asciiTheme="minorHAnsi" w:hAnsiTheme="minorHAnsi" w:cstheme="minorHAnsi"/>
          <w:sz w:val="22"/>
          <w:szCs w:val="22"/>
        </w:rPr>
        <w:t xml:space="preserve">som nævnt </w:t>
      </w:r>
      <w:r w:rsidR="00F82F03" w:rsidRPr="004E58A6">
        <w:rPr>
          <w:rFonts w:asciiTheme="minorHAnsi" w:hAnsiTheme="minorHAnsi" w:cstheme="minorHAnsi"/>
          <w:sz w:val="22"/>
          <w:szCs w:val="22"/>
        </w:rPr>
        <w:t>en forudsætning for, at transportskolen kan påtage sig opgaven.</w:t>
      </w:r>
    </w:p>
    <w:p w:rsidR="0089688B" w:rsidRPr="004E58A6" w:rsidRDefault="0089688B" w:rsidP="008B5EA8">
      <w:pPr>
        <w:rPr>
          <w:rFonts w:asciiTheme="minorHAnsi" w:hAnsiTheme="minorHAnsi" w:cstheme="minorHAnsi"/>
          <w:sz w:val="22"/>
          <w:szCs w:val="22"/>
        </w:rPr>
      </w:pPr>
    </w:p>
    <w:p w:rsidR="009C583D" w:rsidRPr="004E58A6" w:rsidRDefault="007C5B13" w:rsidP="007C5B13">
      <w:pPr>
        <w:rPr>
          <w:rFonts w:asciiTheme="minorHAnsi" w:hAnsiTheme="minorHAnsi" w:cstheme="minorHAnsi"/>
          <w:sz w:val="22"/>
          <w:szCs w:val="22"/>
        </w:rPr>
      </w:pPr>
      <w:r w:rsidRPr="004E58A6">
        <w:rPr>
          <w:rFonts w:asciiTheme="minorHAnsi" w:hAnsiTheme="minorHAnsi" w:cstheme="minorHAnsi"/>
          <w:sz w:val="22"/>
          <w:szCs w:val="22"/>
        </w:rPr>
        <w:t>Busbranchen</w:t>
      </w:r>
      <w:r w:rsidR="00096AA4" w:rsidRPr="004E58A6">
        <w:rPr>
          <w:rFonts w:asciiTheme="minorHAnsi" w:hAnsiTheme="minorHAnsi" w:cstheme="minorHAnsi"/>
          <w:sz w:val="22"/>
          <w:szCs w:val="22"/>
        </w:rPr>
        <w:t xml:space="preserve"> </w:t>
      </w:r>
      <w:r w:rsidR="00C87732" w:rsidRPr="004E58A6">
        <w:rPr>
          <w:rFonts w:asciiTheme="minorHAnsi" w:hAnsiTheme="minorHAnsi" w:cstheme="minorHAnsi"/>
          <w:sz w:val="22"/>
          <w:szCs w:val="22"/>
        </w:rPr>
        <w:t>opfordres til at komme</w:t>
      </w:r>
      <w:r w:rsidR="00096AA4" w:rsidRPr="004E58A6">
        <w:rPr>
          <w:rFonts w:asciiTheme="minorHAnsi" w:hAnsiTheme="minorHAnsi" w:cstheme="minorHAnsi"/>
          <w:sz w:val="22"/>
          <w:szCs w:val="22"/>
        </w:rPr>
        <w:t xml:space="preserve"> ud på sprog</w:t>
      </w:r>
      <w:r w:rsidR="00C912DB" w:rsidRPr="004E58A6">
        <w:rPr>
          <w:rFonts w:asciiTheme="minorHAnsi" w:hAnsiTheme="minorHAnsi" w:cstheme="minorHAnsi"/>
          <w:sz w:val="22"/>
          <w:szCs w:val="22"/>
        </w:rPr>
        <w:t>centren</w:t>
      </w:r>
      <w:r w:rsidRPr="004E58A6">
        <w:rPr>
          <w:rFonts w:asciiTheme="minorHAnsi" w:hAnsiTheme="minorHAnsi" w:cstheme="minorHAnsi"/>
          <w:sz w:val="22"/>
          <w:szCs w:val="22"/>
        </w:rPr>
        <w:t xml:space="preserve">e for at fortælle flygtningene om mulighederne for at blive buschauffør. Dette giver interesserede flygtninge et bedre mål med </w:t>
      </w:r>
      <w:r w:rsidR="00460F24" w:rsidRPr="004E58A6">
        <w:rPr>
          <w:rFonts w:asciiTheme="minorHAnsi" w:hAnsiTheme="minorHAnsi" w:cstheme="minorHAnsi"/>
          <w:sz w:val="22"/>
          <w:szCs w:val="22"/>
        </w:rPr>
        <w:t>den danskundervisning, der er nødvendig for at blive buschauffør</w:t>
      </w:r>
      <w:r w:rsidRPr="004E58A6">
        <w:rPr>
          <w:rFonts w:asciiTheme="minorHAnsi" w:hAnsiTheme="minorHAnsi" w:cstheme="minorHAnsi"/>
          <w:sz w:val="22"/>
          <w:szCs w:val="22"/>
        </w:rPr>
        <w:t>.</w:t>
      </w:r>
      <w:r w:rsidR="000F43B5" w:rsidRPr="004E58A6">
        <w:rPr>
          <w:rFonts w:asciiTheme="minorHAnsi" w:hAnsiTheme="minorHAnsi" w:cstheme="minorHAnsi"/>
          <w:sz w:val="22"/>
          <w:szCs w:val="22"/>
        </w:rPr>
        <w:t xml:space="preserve"> </w:t>
      </w:r>
    </w:p>
    <w:p w:rsidR="00FC178D" w:rsidRPr="004E58A6" w:rsidRDefault="00FC178D" w:rsidP="007C5B13">
      <w:pPr>
        <w:rPr>
          <w:rFonts w:asciiTheme="minorHAnsi" w:hAnsiTheme="minorHAnsi" w:cstheme="minorHAnsi"/>
          <w:sz w:val="22"/>
          <w:szCs w:val="22"/>
        </w:rPr>
      </w:pPr>
    </w:p>
    <w:p w:rsidR="009C583D" w:rsidRPr="004E58A6" w:rsidRDefault="00D91EF6" w:rsidP="007C5B13">
      <w:pPr>
        <w:rPr>
          <w:rFonts w:asciiTheme="minorHAnsi" w:hAnsiTheme="minorHAnsi" w:cstheme="minorHAnsi"/>
          <w:sz w:val="22"/>
          <w:szCs w:val="22"/>
        </w:rPr>
      </w:pPr>
      <w:r w:rsidRPr="004E58A6">
        <w:rPr>
          <w:rFonts w:asciiTheme="minorHAnsi" w:hAnsiTheme="minorHAnsi" w:cstheme="minorHAnsi"/>
          <w:sz w:val="22"/>
          <w:szCs w:val="22"/>
        </w:rPr>
        <w:t>D</w:t>
      </w:r>
      <w:r w:rsidR="009C583D" w:rsidRPr="004E58A6">
        <w:rPr>
          <w:rFonts w:asciiTheme="minorHAnsi" w:hAnsiTheme="minorHAnsi" w:cstheme="minorHAnsi"/>
          <w:sz w:val="22"/>
          <w:szCs w:val="22"/>
        </w:rPr>
        <w:t xml:space="preserve">e virksomheder, som indgår i </w:t>
      </w:r>
      <w:r w:rsidR="0017790A" w:rsidRPr="004E58A6">
        <w:rPr>
          <w:rFonts w:asciiTheme="minorHAnsi" w:hAnsiTheme="minorHAnsi" w:cstheme="minorHAnsi"/>
          <w:sz w:val="22"/>
          <w:szCs w:val="22"/>
        </w:rPr>
        <w:t>forløbet</w:t>
      </w:r>
      <w:r w:rsidR="009C583D" w:rsidRPr="004E58A6">
        <w:rPr>
          <w:rFonts w:asciiTheme="minorHAnsi" w:hAnsiTheme="minorHAnsi" w:cstheme="minorHAnsi"/>
          <w:sz w:val="22"/>
          <w:szCs w:val="22"/>
        </w:rPr>
        <w:t xml:space="preserve">, </w:t>
      </w:r>
      <w:r w:rsidRPr="004E58A6">
        <w:rPr>
          <w:rFonts w:asciiTheme="minorHAnsi" w:hAnsiTheme="minorHAnsi" w:cstheme="minorHAnsi"/>
          <w:sz w:val="22"/>
          <w:szCs w:val="22"/>
        </w:rPr>
        <w:t>skal</w:t>
      </w:r>
      <w:r w:rsidR="009C583D" w:rsidRPr="004E58A6">
        <w:rPr>
          <w:rFonts w:asciiTheme="minorHAnsi" w:hAnsiTheme="minorHAnsi" w:cstheme="minorHAnsi"/>
          <w:sz w:val="22"/>
          <w:szCs w:val="22"/>
        </w:rPr>
        <w:t xml:space="preserve"> drøfte sagen i deres samarbejdsudvalg og at tage deres tillidsrepræsentanter med på råd. Det vil også være en god ide at drøfte sociale arrangementer, som inddrager de kommende medarbejdere med flygtningebaggrund.</w:t>
      </w:r>
    </w:p>
    <w:p w:rsidR="007C5B13" w:rsidRPr="004E58A6" w:rsidRDefault="007C5B13" w:rsidP="008B5EA8">
      <w:pPr>
        <w:rPr>
          <w:rFonts w:asciiTheme="minorHAnsi" w:hAnsiTheme="minorHAnsi" w:cstheme="minorHAnsi"/>
          <w:sz w:val="22"/>
          <w:szCs w:val="22"/>
        </w:rPr>
      </w:pPr>
    </w:p>
    <w:p w:rsidR="005776E7" w:rsidRPr="004E58A6" w:rsidRDefault="005776E7" w:rsidP="008B5EA8">
      <w:pPr>
        <w:rPr>
          <w:rFonts w:asciiTheme="minorHAnsi" w:hAnsiTheme="minorHAnsi" w:cstheme="minorHAnsi"/>
          <w:sz w:val="22"/>
          <w:szCs w:val="22"/>
          <w:u w:val="single"/>
        </w:rPr>
      </w:pPr>
      <w:r w:rsidRPr="004E58A6">
        <w:rPr>
          <w:rFonts w:asciiTheme="minorHAnsi" w:hAnsiTheme="minorHAnsi" w:cstheme="minorHAnsi"/>
          <w:sz w:val="22"/>
          <w:szCs w:val="22"/>
          <w:u w:val="single"/>
        </w:rPr>
        <w:t>Mentorordning</w:t>
      </w:r>
    </w:p>
    <w:p w:rsidR="005776E7" w:rsidRPr="004E58A6" w:rsidRDefault="005776E7" w:rsidP="008B5EA8">
      <w:pPr>
        <w:rPr>
          <w:rFonts w:asciiTheme="minorHAnsi" w:hAnsiTheme="minorHAnsi" w:cstheme="minorHAnsi"/>
          <w:sz w:val="22"/>
          <w:szCs w:val="22"/>
          <w:u w:val="single"/>
        </w:rPr>
      </w:pPr>
    </w:p>
    <w:p w:rsidR="008B5EA8" w:rsidRPr="004E58A6" w:rsidRDefault="0098208B" w:rsidP="008B5EA8">
      <w:pPr>
        <w:rPr>
          <w:rFonts w:asciiTheme="minorHAnsi" w:hAnsiTheme="minorHAnsi" w:cstheme="minorHAnsi"/>
          <w:sz w:val="22"/>
          <w:szCs w:val="22"/>
        </w:rPr>
      </w:pPr>
      <w:r w:rsidRPr="004E58A6">
        <w:rPr>
          <w:rFonts w:asciiTheme="minorHAnsi" w:hAnsiTheme="minorHAnsi" w:cstheme="minorHAnsi"/>
          <w:sz w:val="22"/>
          <w:szCs w:val="22"/>
        </w:rPr>
        <w:t xml:space="preserve">Ud over uddannelsesdelen og </w:t>
      </w:r>
      <w:r w:rsidR="00FC178D" w:rsidRPr="004E58A6">
        <w:rPr>
          <w:rFonts w:asciiTheme="minorHAnsi" w:hAnsiTheme="minorHAnsi" w:cstheme="minorHAnsi"/>
          <w:sz w:val="22"/>
          <w:szCs w:val="22"/>
        </w:rPr>
        <w:t>praktik</w:t>
      </w:r>
      <w:r w:rsidRPr="004E58A6">
        <w:rPr>
          <w:rFonts w:asciiTheme="minorHAnsi" w:hAnsiTheme="minorHAnsi" w:cstheme="minorHAnsi"/>
          <w:sz w:val="22"/>
          <w:szCs w:val="22"/>
        </w:rPr>
        <w:t xml:space="preserve"> i en busvirksomhed </w:t>
      </w:r>
      <w:r w:rsidR="005776E7" w:rsidRPr="004E58A6">
        <w:rPr>
          <w:rFonts w:asciiTheme="minorHAnsi" w:hAnsiTheme="minorHAnsi" w:cstheme="minorHAnsi"/>
          <w:sz w:val="22"/>
          <w:szCs w:val="22"/>
        </w:rPr>
        <w:t>anbefales det at etablere</w:t>
      </w:r>
      <w:r w:rsidRPr="004E58A6">
        <w:rPr>
          <w:rFonts w:asciiTheme="minorHAnsi" w:hAnsiTheme="minorHAnsi" w:cstheme="minorHAnsi"/>
          <w:sz w:val="22"/>
          <w:szCs w:val="22"/>
        </w:rPr>
        <w:t xml:space="preserve"> en mentorordning.</w:t>
      </w:r>
      <w:r w:rsidR="00AB4B40" w:rsidRPr="004E58A6">
        <w:rPr>
          <w:rFonts w:asciiTheme="minorHAnsi" w:hAnsiTheme="minorHAnsi" w:cstheme="minorHAnsi"/>
          <w:sz w:val="22"/>
          <w:szCs w:val="22"/>
        </w:rPr>
        <w:t xml:space="preserve"> </w:t>
      </w:r>
      <w:r w:rsidR="005776E7" w:rsidRPr="004E58A6">
        <w:rPr>
          <w:rFonts w:asciiTheme="minorHAnsi" w:hAnsiTheme="minorHAnsi" w:cstheme="minorHAnsi"/>
          <w:sz w:val="22"/>
          <w:szCs w:val="22"/>
        </w:rPr>
        <w:t>M</w:t>
      </w:r>
      <w:r w:rsidR="00AB4B40" w:rsidRPr="004E58A6">
        <w:rPr>
          <w:rFonts w:asciiTheme="minorHAnsi" w:hAnsiTheme="minorHAnsi" w:cstheme="minorHAnsi"/>
          <w:sz w:val="22"/>
          <w:szCs w:val="22"/>
        </w:rPr>
        <w:t xml:space="preserve">idler </w:t>
      </w:r>
      <w:r w:rsidR="005776E7" w:rsidRPr="004E58A6">
        <w:rPr>
          <w:rFonts w:asciiTheme="minorHAnsi" w:hAnsiTheme="minorHAnsi" w:cstheme="minorHAnsi"/>
          <w:sz w:val="22"/>
          <w:szCs w:val="22"/>
        </w:rPr>
        <w:t xml:space="preserve">til dette </w:t>
      </w:r>
      <w:r w:rsidR="00AB4B40" w:rsidRPr="004E58A6">
        <w:rPr>
          <w:rFonts w:asciiTheme="minorHAnsi" w:hAnsiTheme="minorHAnsi" w:cstheme="minorHAnsi"/>
          <w:sz w:val="22"/>
          <w:szCs w:val="22"/>
        </w:rPr>
        <w:t xml:space="preserve">kan </w:t>
      </w:r>
      <w:r w:rsidR="00BF4C94" w:rsidRPr="004E58A6">
        <w:rPr>
          <w:rFonts w:asciiTheme="minorHAnsi" w:hAnsiTheme="minorHAnsi" w:cstheme="minorHAnsi"/>
          <w:sz w:val="22"/>
          <w:szCs w:val="22"/>
        </w:rPr>
        <w:t>søges i jobcenteret.</w:t>
      </w:r>
    </w:p>
    <w:p w:rsidR="007C5B13" w:rsidRPr="004E58A6" w:rsidRDefault="007C5B13" w:rsidP="007C5B13">
      <w:pPr>
        <w:rPr>
          <w:rFonts w:asciiTheme="minorHAnsi" w:hAnsiTheme="minorHAnsi" w:cstheme="minorHAnsi"/>
          <w:sz w:val="22"/>
          <w:szCs w:val="22"/>
        </w:rPr>
      </w:pPr>
      <w:r w:rsidRPr="004E58A6">
        <w:rPr>
          <w:rFonts w:asciiTheme="minorHAnsi" w:hAnsiTheme="minorHAnsi" w:cstheme="minorHAnsi"/>
          <w:sz w:val="22"/>
          <w:szCs w:val="22"/>
        </w:rPr>
        <w:t>Busbranchens virksomheder har allerede i dag chauffører ansat, som taler flygtningenes sprog. Disse medarbejdere kan både bistå ved informationsarbejdet, rekruttering</w:t>
      </w:r>
      <w:r w:rsidR="00C912DB" w:rsidRPr="004E58A6">
        <w:rPr>
          <w:rFonts w:asciiTheme="minorHAnsi" w:hAnsiTheme="minorHAnsi" w:cstheme="minorHAnsi"/>
          <w:sz w:val="22"/>
          <w:szCs w:val="22"/>
        </w:rPr>
        <w:t>, visitering</w:t>
      </w:r>
      <w:r w:rsidRPr="004E58A6">
        <w:rPr>
          <w:rFonts w:asciiTheme="minorHAnsi" w:hAnsiTheme="minorHAnsi" w:cstheme="minorHAnsi"/>
          <w:sz w:val="22"/>
          <w:szCs w:val="22"/>
        </w:rPr>
        <w:t xml:space="preserve"> og under uddannelses- og oplæringsforløbet som mentorer.</w:t>
      </w:r>
      <w:r w:rsidR="005776E7" w:rsidRPr="004E58A6">
        <w:rPr>
          <w:rFonts w:asciiTheme="minorHAnsi" w:hAnsiTheme="minorHAnsi" w:cstheme="minorHAnsi"/>
          <w:sz w:val="22"/>
          <w:szCs w:val="22"/>
        </w:rPr>
        <w:t xml:space="preserve"> </w:t>
      </w:r>
      <w:r w:rsidR="00FC178D" w:rsidRPr="004E58A6">
        <w:rPr>
          <w:rFonts w:asciiTheme="minorHAnsi" w:hAnsiTheme="minorHAnsi" w:cstheme="minorHAnsi"/>
          <w:sz w:val="22"/>
          <w:szCs w:val="22"/>
        </w:rPr>
        <w:t>Men selv om virksomheden ikke ha</w:t>
      </w:r>
      <w:r w:rsidR="005776E7" w:rsidRPr="004E58A6">
        <w:rPr>
          <w:rFonts w:asciiTheme="minorHAnsi" w:hAnsiTheme="minorHAnsi" w:cstheme="minorHAnsi"/>
          <w:sz w:val="22"/>
          <w:szCs w:val="22"/>
        </w:rPr>
        <w:t>r chauffører med disse forudsætninger, er mentorer en vigtig faktor for et vellykket forløb.</w:t>
      </w:r>
    </w:p>
    <w:p w:rsidR="00110970" w:rsidRPr="004E58A6" w:rsidRDefault="00110970">
      <w:pPr>
        <w:rPr>
          <w:rFonts w:asciiTheme="minorHAnsi" w:hAnsiTheme="minorHAnsi" w:cstheme="minorHAnsi"/>
          <w:sz w:val="22"/>
          <w:szCs w:val="22"/>
        </w:rPr>
      </w:pPr>
    </w:p>
    <w:p w:rsidR="00EB5C1C" w:rsidRPr="004E58A6" w:rsidRDefault="004B2BC3">
      <w:pPr>
        <w:rPr>
          <w:rFonts w:asciiTheme="minorHAnsi" w:hAnsiTheme="minorHAnsi" w:cstheme="minorHAnsi"/>
          <w:sz w:val="22"/>
          <w:szCs w:val="22"/>
          <w:u w:val="single"/>
        </w:rPr>
      </w:pPr>
      <w:r w:rsidRPr="004E58A6">
        <w:rPr>
          <w:rFonts w:asciiTheme="minorHAnsi" w:hAnsiTheme="minorHAnsi" w:cstheme="minorHAnsi"/>
          <w:sz w:val="22"/>
          <w:szCs w:val="22"/>
          <w:u w:val="single"/>
        </w:rPr>
        <w:t xml:space="preserve">Visitering til </w:t>
      </w:r>
      <w:r w:rsidR="0017790A" w:rsidRPr="004E58A6">
        <w:rPr>
          <w:rFonts w:asciiTheme="minorHAnsi" w:hAnsiTheme="minorHAnsi" w:cstheme="minorHAnsi"/>
          <w:sz w:val="22"/>
          <w:szCs w:val="22"/>
          <w:u w:val="single"/>
        </w:rPr>
        <w:t>forløbet</w:t>
      </w:r>
    </w:p>
    <w:p w:rsidR="004B2BC3" w:rsidRPr="004E58A6" w:rsidRDefault="004B2BC3">
      <w:pPr>
        <w:rPr>
          <w:rFonts w:asciiTheme="minorHAnsi" w:hAnsiTheme="minorHAnsi" w:cstheme="minorHAnsi"/>
          <w:sz w:val="22"/>
          <w:szCs w:val="22"/>
        </w:rPr>
      </w:pPr>
    </w:p>
    <w:p w:rsidR="004E58A6" w:rsidRPr="004E58A6" w:rsidRDefault="00460F24" w:rsidP="0098208B">
      <w:pPr>
        <w:rPr>
          <w:rFonts w:asciiTheme="minorHAnsi" w:hAnsiTheme="minorHAnsi" w:cstheme="minorHAnsi"/>
          <w:sz w:val="22"/>
          <w:szCs w:val="22"/>
        </w:rPr>
      </w:pPr>
      <w:r w:rsidRPr="004E58A6">
        <w:rPr>
          <w:rFonts w:asciiTheme="minorHAnsi" w:hAnsiTheme="minorHAnsi" w:cstheme="minorHAnsi"/>
          <w:sz w:val="22"/>
          <w:szCs w:val="22"/>
        </w:rPr>
        <w:t>Det anbefales at aftale et</w:t>
      </w:r>
      <w:r w:rsidR="00744576" w:rsidRPr="004E58A6">
        <w:rPr>
          <w:rFonts w:asciiTheme="minorHAnsi" w:hAnsiTheme="minorHAnsi" w:cstheme="minorHAnsi"/>
          <w:sz w:val="22"/>
          <w:szCs w:val="22"/>
        </w:rPr>
        <w:t xml:space="preserve"> </w:t>
      </w:r>
      <w:r w:rsidRPr="004E58A6">
        <w:rPr>
          <w:rFonts w:asciiTheme="minorHAnsi" w:hAnsiTheme="minorHAnsi" w:cstheme="minorHAnsi"/>
          <w:sz w:val="22"/>
          <w:szCs w:val="22"/>
        </w:rPr>
        <w:t>visiteringsforløb</w:t>
      </w:r>
      <w:r w:rsidR="00C87732" w:rsidRPr="004E58A6">
        <w:rPr>
          <w:rFonts w:asciiTheme="minorHAnsi" w:hAnsiTheme="minorHAnsi" w:cstheme="minorHAnsi"/>
          <w:sz w:val="22"/>
          <w:szCs w:val="22"/>
        </w:rPr>
        <w:t xml:space="preserve"> med </w:t>
      </w:r>
      <w:r w:rsidR="00B81165" w:rsidRPr="004E58A6">
        <w:rPr>
          <w:rFonts w:asciiTheme="minorHAnsi" w:hAnsiTheme="minorHAnsi" w:cstheme="minorHAnsi"/>
          <w:sz w:val="22"/>
          <w:szCs w:val="22"/>
        </w:rPr>
        <w:t xml:space="preserve">jobcenteret i </w:t>
      </w:r>
      <w:r w:rsidR="00C87732" w:rsidRPr="004E58A6">
        <w:rPr>
          <w:rFonts w:asciiTheme="minorHAnsi" w:hAnsiTheme="minorHAnsi" w:cstheme="minorHAnsi"/>
          <w:sz w:val="22"/>
          <w:szCs w:val="22"/>
        </w:rPr>
        <w:t>den kommune, hvor flygtningen bor.</w:t>
      </w:r>
      <w:r w:rsidRPr="004E58A6">
        <w:rPr>
          <w:rFonts w:asciiTheme="minorHAnsi" w:hAnsiTheme="minorHAnsi" w:cstheme="minorHAnsi"/>
          <w:sz w:val="22"/>
          <w:szCs w:val="22"/>
        </w:rPr>
        <w:t xml:space="preserve"> </w:t>
      </w:r>
      <w:r w:rsidR="004E58A6" w:rsidRPr="004E58A6">
        <w:rPr>
          <w:rFonts w:asciiTheme="minorHAnsi" w:hAnsiTheme="minorHAnsi" w:cstheme="minorHAnsi"/>
          <w:sz w:val="22"/>
          <w:szCs w:val="22"/>
        </w:rPr>
        <w:t>En grundig visitering er meget vigtig for at sikre, at flygtningen kan gennemføre forløbet og især uddannelsesdelen.</w:t>
      </w:r>
    </w:p>
    <w:p w:rsidR="00C87732" w:rsidRPr="004E58A6" w:rsidRDefault="00460F24" w:rsidP="0098208B">
      <w:pPr>
        <w:rPr>
          <w:rFonts w:asciiTheme="minorHAnsi" w:hAnsiTheme="minorHAnsi" w:cstheme="minorHAnsi"/>
          <w:sz w:val="22"/>
          <w:szCs w:val="22"/>
        </w:rPr>
      </w:pPr>
      <w:r w:rsidRPr="004E58A6">
        <w:rPr>
          <w:rFonts w:asciiTheme="minorHAnsi" w:hAnsiTheme="minorHAnsi" w:cstheme="minorHAnsi"/>
          <w:sz w:val="22"/>
          <w:szCs w:val="22"/>
        </w:rPr>
        <w:t>Det vil være hensigtsmæssig at lade transportskolen stå for visiteringsforløbet, bortset fra virksomhedspraktikken, men det er naturligvis busvirksomheden, der træffer afgørelse om adgang til IGU-forløbet.</w:t>
      </w:r>
    </w:p>
    <w:p w:rsidR="00460F24" w:rsidRPr="004E58A6" w:rsidRDefault="00460F24" w:rsidP="0098208B">
      <w:pPr>
        <w:rPr>
          <w:rFonts w:asciiTheme="minorHAnsi" w:hAnsiTheme="minorHAnsi" w:cstheme="minorHAnsi"/>
          <w:sz w:val="22"/>
          <w:szCs w:val="22"/>
        </w:rPr>
      </w:pPr>
    </w:p>
    <w:p w:rsidR="004B2BC3" w:rsidRPr="004E58A6" w:rsidRDefault="00460F24" w:rsidP="0098208B">
      <w:pPr>
        <w:rPr>
          <w:rFonts w:asciiTheme="minorHAnsi" w:hAnsiTheme="minorHAnsi" w:cstheme="minorHAnsi"/>
          <w:sz w:val="22"/>
          <w:szCs w:val="22"/>
        </w:rPr>
      </w:pPr>
      <w:r w:rsidRPr="004E58A6">
        <w:rPr>
          <w:rFonts w:asciiTheme="minorHAnsi" w:hAnsiTheme="minorHAnsi" w:cstheme="minorHAnsi"/>
          <w:sz w:val="22"/>
          <w:szCs w:val="22"/>
        </w:rPr>
        <w:t xml:space="preserve">Under visiteringsforløbet </w:t>
      </w:r>
      <w:r w:rsidR="00144E62" w:rsidRPr="004E58A6">
        <w:rPr>
          <w:rFonts w:asciiTheme="minorHAnsi" w:hAnsiTheme="minorHAnsi" w:cstheme="minorHAnsi"/>
          <w:sz w:val="22"/>
          <w:szCs w:val="22"/>
        </w:rPr>
        <w:t xml:space="preserve">foretages </w:t>
      </w:r>
      <w:r w:rsidRPr="004E58A6">
        <w:rPr>
          <w:rFonts w:asciiTheme="minorHAnsi" w:hAnsiTheme="minorHAnsi" w:cstheme="minorHAnsi"/>
          <w:sz w:val="22"/>
          <w:szCs w:val="22"/>
        </w:rPr>
        <w:t xml:space="preserve">der </w:t>
      </w:r>
      <w:r w:rsidR="00144E62" w:rsidRPr="004E58A6">
        <w:rPr>
          <w:rFonts w:asciiTheme="minorHAnsi" w:hAnsiTheme="minorHAnsi" w:cstheme="minorHAnsi"/>
          <w:sz w:val="22"/>
          <w:szCs w:val="22"/>
        </w:rPr>
        <w:t xml:space="preserve">en kompetencevurdering af interesserede flygtning. Denne skal afdække uddannelsesniveau, helbred og kørekort. </w:t>
      </w:r>
      <w:r w:rsidR="00C87732" w:rsidRPr="004E58A6">
        <w:rPr>
          <w:rFonts w:asciiTheme="minorHAnsi" w:hAnsiTheme="minorHAnsi" w:cstheme="minorHAnsi"/>
          <w:sz w:val="22"/>
          <w:szCs w:val="22"/>
        </w:rPr>
        <w:t xml:space="preserve">Det vil være </w:t>
      </w:r>
      <w:r w:rsidR="00695074" w:rsidRPr="004E58A6">
        <w:rPr>
          <w:rFonts w:asciiTheme="minorHAnsi" w:hAnsiTheme="minorHAnsi" w:cstheme="minorHAnsi"/>
          <w:sz w:val="22"/>
          <w:szCs w:val="22"/>
        </w:rPr>
        <w:t xml:space="preserve">mest </w:t>
      </w:r>
      <w:r w:rsidR="00C87732" w:rsidRPr="004E58A6">
        <w:rPr>
          <w:rFonts w:asciiTheme="minorHAnsi" w:hAnsiTheme="minorHAnsi" w:cstheme="minorHAnsi"/>
          <w:sz w:val="22"/>
          <w:szCs w:val="22"/>
        </w:rPr>
        <w:t>hensigtsmæssigt, hvis f</w:t>
      </w:r>
      <w:r w:rsidR="00096AA4" w:rsidRPr="004E58A6">
        <w:rPr>
          <w:rFonts w:asciiTheme="minorHAnsi" w:hAnsiTheme="minorHAnsi" w:cstheme="minorHAnsi"/>
          <w:sz w:val="22"/>
          <w:szCs w:val="22"/>
        </w:rPr>
        <w:t>lygtningen har bestået mindst 5</w:t>
      </w:r>
      <w:r w:rsidR="00744576" w:rsidRPr="004E58A6">
        <w:rPr>
          <w:rFonts w:asciiTheme="minorHAnsi" w:hAnsiTheme="minorHAnsi" w:cstheme="minorHAnsi"/>
          <w:sz w:val="22"/>
          <w:szCs w:val="22"/>
        </w:rPr>
        <w:t xml:space="preserve"> moduler på Danskuddannelse 2 </w:t>
      </w:r>
      <w:r w:rsidR="0098208B" w:rsidRPr="004E58A6">
        <w:rPr>
          <w:rFonts w:asciiTheme="minorHAnsi" w:hAnsiTheme="minorHAnsi" w:cstheme="minorHAnsi"/>
          <w:sz w:val="22"/>
          <w:szCs w:val="22"/>
        </w:rPr>
        <w:t xml:space="preserve">, har kørekort B og forudsætninger for </w:t>
      </w:r>
      <w:r w:rsidR="00C87732" w:rsidRPr="004E58A6">
        <w:rPr>
          <w:rFonts w:asciiTheme="minorHAnsi" w:hAnsiTheme="minorHAnsi" w:cstheme="minorHAnsi"/>
          <w:sz w:val="22"/>
          <w:szCs w:val="22"/>
        </w:rPr>
        <w:t xml:space="preserve">at få udstedt gyldig lægeattest, men efter konkret vurdering kan flygtninge med færre </w:t>
      </w:r>
      <w:r w:rsidR="00745939" w:rsidRPr="004E58A6">
        <w:rPr>
          <w:rFonts w:asciiTheme="minorHAnsi" w:hAnsiTheme="minorHAnsi" w:cstheme="minorHAnsi"/>
          <w:sz w:val="22"/>
          <w:szCs w:val="22"/>
        </w:rPr>
        <w:t xml:space="preserve">sproglige </w:t>
      </w:r>
      <w:r w:rsidR="00C87732" w:rsidRPr="004E58A6">
        <w:rPr>
          <w:rFonts w:asciiTheme="minorHAnsi" w:hAnsiTheme="minorHAnsi" w:cstheme="minorHAnsi"/>
          <w:sz w:val="22"/>
          <w:szCs w:val="22"/>
        </w:rPr>
        <w:t>forudsætninger komme i betragtning, hvis det vurderes, at de kan gennemføre skoledelen.</w:t>
      </w:r>
      <w:r w:rsidR="00C912DB" w:rsidRPr="004E58A6">
        <w:rPr>
          <w:rFonts w:asciiTheme="minorHAnsi" w:hAnsiTheme="minorHAnsi" w:cstheme="minorHAnsi"/>
          <w:sz w:val="22"/>
          <w:szCs w:val="22"/>
        </w:rPr>
        <w:t xml:space="preserve"> </w:t>
      </w:r>
    </w:p>
    <w:p w:rsidR="005776E7" w:rsidRPr="004E58A6" w:rsidRDefault="00460F24" w:rsidP="0098208B">
      <w:pPr>
        <w:rPr>
          <w:rFonts w:asciiTheme="minorHAnsi" w:hAnsiTheme="minorHAnsi" w:cstheme="minorHAnsi"/>
          <w:sz w:val="22"/>
          <w:szCs w:val="22"/>
        </w:rPr>
      </w:pPr>
      <w:r w:rsidRPr="004E58A6">
        <w:rPr>
          <w:rFonts w:asciiTheme="minorHAnsi" w:hAnsiTheme="minorHAnsi" w:cstheme="minorHAnsi"/>
          <w:sz w:val="22"/>
          <w:szCs w:val="22"/>
        </w:rPr>
        <w:t>Der bør endvidere afsættes midler til, at transportskolen tester deltagerens evne til at føre personbil.</w:t>
      </w:r>
    </w:p>
    <w:p w:rsidR="00420894" w:rsidRPr="004E58A6" w:rsidRDefault="00420894" w:rsidP="0098208B">
      <w:pPr>
        <w:rPr>
          <w:rFonts w:asciiTheme="minorHAnsi" w:hAnsiTheme="minorHAnsi" w:cstheme="minorHAnsi"/>
          <w:sz w:val="22"/>
          <w:szCs w:val="22"/>
        </w:rPr>
      </w:pPr>
    </w:p>
    <w:p w:rsidR="003258FE" w:rsidRPr="004E58A6" w:rsidRDefault="00460F24" w:rsidP="0098208B">
      <w:pPr>
        <w:rPr>
          <w:rFonts w:asciiTheme="minorHAnsi" w:hAnsiTheme="minorHAnsi" w:cstheme="minorHAnsi"/>
          <w:sz w:val="22"/>
          <w:szCs w:val="22"/>
        </w:rPr>
      </w:pPr>
      <w:r w:rsidRPr="004E58A6">
        <w:rPr>
          <w:rFonts w:asciiTheme="minorHAnsi" w:hAnsiTheme="minorHAnsi" w:cstheme="minorHAnsi"/>
          <w:sz w:val="22"/>
          <w:szCs w:val="22"/>
        </w:rPr>
        <w:t>Som led i visiteringsforløbet anbefales det, at i</w:t>
      </w:r>
      <w:r w:rsidR="003258FE" w:rsidRPr="004E58A6">
        <w:rPr>
          <w:rFonts w:asciiTheme="minorHAnsi" w:hAnsiTheme="minorHAnsi" w:cstheme="minorHAnsi"/>
          <w:sz w:val="22"/>
          <w:szCs w:val="22"/>
        </w:rPr>
        <w:t xml:space="preserve">nteresserede flygtninge kommer i </w:t>
      </w:r>
      <w:r w:rsidR="00B81165" w:rsidRPr="004E58A6">
        <w:rPr>
          <w:rFonts w:asciiTheme="minorHAnsi" w:hAnsiTheme="minorHAnsi" w:cstheme="minorHAnsi"/>
          <w:sz w:val="22"/>
          <w:szCs w:val="22"/>
        </w:rPr>
        <w:t xml:space="preserve">forudgående </w:t>
      </w:r>
      <w:r w:rsidR="003258FE" w:rsidRPr="004E58A6">
        <w:rPr>
          <w:rFonts w:asciiTheme="minorHAnsi" w:hAnsiTheme="minorHAnsi" w:cstheme="minorHAnsi"/>
          <w:sz w:val="22"/>
          <w:szCs w:val="22"/>
        </w:rPr>
        <w:t xml:space="preserve">virksomhedspraktik i </w:t>
      </w:r>
      <w:r w:rsidR="00B81165" w:rsidRPr="004E58A6">
        <w:rPr>
          <w:rFonts w:asciiTheme="minorHAnsi" w:hAnsiTheme="minorHAnsi" w:cstheme="minorHAnsi"/>
          <w:sz w:val="22"/>
          <w:szCs w:val="22"/>
        </w:rPr>
        <w:t xml:space="preserve">mindst </w:t>
      </w:r>
      <w:r w:rsidR="003258FE" w:rsidRPr="004E58A6">
        <w:rPr>
          <w:rFonts w:asciiTheme="minorHAnsi" w:hAnsiTheme="minorHAnsi" w:cstheme="minorHAnsi"/>
          <w:sz w:val="22"/>
          <w:szCs w:val="22"/>
        </w:rPr>
        <w:t>en uge i en busvirksomhed.</w:t>
      </w:r>
    </w:p>
    <w:p w:rsidR="00C912DB" w:rsidRPr="004E58A6" w:rsidRDefault="00C912DB" w:rsidP="0098208B">
      <w:pPr>
        <w:rPr>
          <w:rFonts w:asciiTheme="minorHAnsi" w:hAnsiTheme="minorHAnsi" w:cstheme="minorHAnsi"/>
          <w:sz w:val="22"/>
          <w:szCs w:val="22"/>
        </w:rPr>
      </w:pPr>
    </w:p>
    <w:p w:rsidR="005776E7" w:rsidRPr="004E58A6" w:rsidRDefault="005776E7" w:rsidP="0098208B">
      <w:pPr>
        <w:rPr>
          <w:rFonts w:asciiTheme="minorHAnsi" w:hAnsiTheme="minorHAnsi" w:cstheme="minorHAnsi"/>
          <w:sz w:val="22"/>
          <w:szCs w:val="22"/>
          <w:u w:val="single"/>
        </w:rPr>
      </w:pPr>
      <w:r w:rsidRPr="004E58A6">
        <w:rPr>
          <w:rFonts w:asciiTheme="minorHAnsi" w:hAnsiTheme="minorHAnsi" w:cstheme="minorHAnsi"/>
          <w:sz w:val="22"/>
          <w:szCs w:val="22"/>
          <w:u w:val="single"/>
        </w:rPr>
        <w:t>Selve forløbet</w:t>
      </w:r>
    </w:p>
    <w:p w:rsidR="005776E7" w:rsidRPr="004E58A6" w:rsidRDefault="005776E7" w:rsidP="0098208B">
      <w:pPr>
        <w:rPr>
          <w:rFonts w:asciiTheme="minorHAnsi" w:hAnsiTheme="minorHAnsi" w:cstheme="minorHAnsi"/>
          <w:sz w:val="22"/>
          <w:szCs w:val="22"/>
        </w:rPr>
      </w:pPr>
    </w:p>
    <w:p w:rsidR="00924187" w:rsidRPr="004E58A6" w:rsidRDefault="0098208B" w:rsidP="00924187">
      <w:pPr>
        <w:rPr>
          <w:rFonts w:asciiTheme="minorHAnsi" w:hAnsiTheme="minorHAnsi" w:cstheme="minorHAnsi"/>
          <w:sz w:val="22"/>
          <w:szCs w:val="22"/>
        </w:rPr>
      </w:pPr>
      <w:r w:rsidRPr="004E58A6">
        <w:rPr>
          <w:rFonts w:asciiTheme="minorHAnsi" w:hAnsiTheme="minorHAnsi" w:cstheme="minorHAnsi"/>
          <w:sz w:val="22"/>
          <w:szCs w:val="22"/>
        </w:rPr>
        <w:t>Flygtninge</w:t>
      </w:r>
      <w:r w:rsidR="006F5056" w:rsidRPr="004E58A6">
        <w:rPr>
          <w:rFonts w:asciiTheme="minorHAnsi" w:hAnsiTheme="minorHAnsi" w:cstheme="minorHAnsi"/>
          <w:sz w:val="22"/>
          <w:szCs w:val="22"/>
        </w:rPr>
        <w:t>, der starter på forløbet, får en IGU-aftale</w:t>
      </w:r>
      <w:r w:rsidR="00420894" w:rsidRPr="004E58A6">
        <w:rPr>
          <w:rFonts w:asciiTheme="minorHAnsi" w:hAnsiTheme="minorHAnsi" w:cstheme="minorHAnsi"/>
          <w:sz w:val="22"/>
          <w:szCs w:val="22"/>
        </w:rPr>
        <w:t xml:space="preserve"> og en undervisningsplan</w:t>
      </w:r>
      <w:r w:rsidR="005776E7" w:rsidRPr="004E58A6">
        <w:rPr>
          <w:rFonts w:asciiTheme="minorHAnsi" w:hAnsiTheme="minorHAnsi" w:cstheme="minorHAnsi"/>
          <w:sz w:val="22"/>
          <w:szCs w:val="22"/>
        </w:rPr>
        <w:t xml:space="preserve">, som omfatter både uddannelsesdelen og </w:t>
      </w:r>
      <w:r w:rsidR="00FC178D" w:rsidRPr="004E58A6">
        <w:rPr>
          <w:rFonts w:asciiTheme="minorHAnsi" w:hAnsiTheme="minorHAnsi" w:cstheme="minorHAnsi"/>
          <w:sz w:val="22"/>
          <w:szCs w:val="22"/>
        </w:rPr>
        <w:t>praktik</w:t>
      </w:r>
      <w:r w:rsidR="006F5056" w:rsidRPr="004E58A6">
        <w:rPr>
          <w:rFonts w:asciiTheme="minorHAnsi" w:hAnsiTheme="minorHAnsi" w:cstheme="minorHAnsi"/>
          <w:sz w:val="22"/>
          <w:szCs w:val="22"/>
        </w:rPr>
        <w:t>.</w:t>
      </w:r>
      <w:r w:rsidR="002C6A46" w:rsidRPr="004E58A6">
        <w:rPr>
          <w:rFonts w:asciiTheme="minorHAnsi" w:hAnsiTheme="minorHAnsi" w:cstheme="minorHAnsi"/>
          <w:sz w:val="22"/>
          <w:szCs w:val="22"/>
        </w:rPr>
        <w:t xml:space="preserve"> </w:t>
      </w:r>
      <w:r w:rsidR="00FC178D" w:rsidRPr="004E58A6">
        <w:rPr>
          <w:rFonts w:asciiTheme="minorHAnsi" w:hAnsiTheme="minorHAnsi" w:cstheme="minorHAnsi"/>
          <w:sz w:val="22"/>
          <w:szCs w:val="22"/>
        </w:rPr>
        <w:t>Med en sådan aftale i hånden</w:t>
      </w:r>
      <w:r w:rsidR="005776E7" w:rsidRPr="004E58A6">
        <w:rPr>
          <w:rFonts w:asciiTheme="minorHAnsi" w:hAnsiTheme="minorHAnsi" w:cstheme="minorHAnsi"/>
          <w:sz w:val="22"/>
          <w:szCs w:val="22"/>
        </w:rPr>
        <w:t xml:space="preserve"> har flygtningen (og virksomheden) ret til at påbegynde uddannelsesdelen</w:t>
      </w:r>
      <w:r w:rsidR="00924187" w:rsidRPr="004E58A6">
        <w:rPr>
          <w:rFonts w:asciiTheme="minorHAnsi" w:hAnsiTheme="minorHAnsi" w:cstheme="minorHAnsi"/>
          <w:sz w:val="22"/>
          <w:szCs w:val="22"/>
        </w:rPr>
        <w:t xml:space="preserve"> – men denne ret er ikke meget værd, hvis ikke en transportskole kan gennemføre uddannelsesdelen.</w:t>
      </w:r>
      <w:r w:rsidR="00765E3B" w:rsidRPr="004E58A6">
        <w:rPr>
          <w:rFonts w:asciiTheme="minorHAnsi" w:hAnsiTheme="minorHAnsi" w:cstheme="minorHAnsi"/>
          <w:sz w:val="22"/>
          <w:szCs w:val="22"/>
        </w:rPr>
        <w:t xml:space="preserve"> </w:t>
      </w:r>
      <w:r w:rsidR="00695074" w:rsidRPr="004E58A6">
        <w:rPr>
          <w:rFonts w:asciiTheme="minorHAnsi" w:hAnsiTheme="minorHAnsi" w:cstheme="minorHAnsi"/>
          <w:sz w:val="22"/>
          <w:szCs w:val="22"/>
        </w:rPr>
        <w:t>Hverken aftale eller uddannelsesplan skal godkendes af en myndighed, men aftalen og planen skal indsendes til Integrationsministeriet.</w:t>
      </w:r>
    </w:p>
    <w:p w:rsidR="005776E7" w:rsidRPr="004E58A6" w:rsidRDefault="005776E7">
      <w:pPr>
        <w:rPr>
          <w:rFonts w:asciiTheme="minorHAnsi" w:hAnsiTheme="minorHAnsi" w:cstheme="minorHAnsi"/>
          <w:sz w:val="22"/>
          <w:szCs w:val="22"/>
        </w:rPr>
      </w:pPr>
    </w:p>
    <w:p w:rsidR="000F74FB" w:rsidRPr="004E58A6" w:rsidRDefault="00ED1389">
      <w:pPr>
        <w:rPr>
          <w:rFonts w:asciiTheme="minorHAnsi" w:hAnsiTheme="minorHAnsi" w:cstheme="minorHAnsi"/>
          <w:sz w:val="22"/>
          <w:szCs w:val="22"/>
        </w:rPr>
      </w:pPr>
      <w:r w:rsidRPr="004E58A6">
        <w:rPr>
          <w:rFonts w:asciiTheme="minorHAnsi" w:hAnsiTheme="minorHAnsi" w:cstheme="minorHAnsi"/>
          <w:sz w:val="22"/>
          <w:szCs w:val="22"/>
        </w:rPr>
        <w:t>Flygtning</w:t>
      </w:r>
      <w:r w:rsidR="000F43B5" w:rsidRPr="004E58A6">
        <w:rPr>
          <w:rFonts w:asciiTheme="minorHAnsi" w:hAnsiTheme="minorHAnsi" w:cstheme="minorHAnsi"/>
          <w:sz w:val="22"/>
          <w:szCs w:val="22"/>
        </w:rPr>
        <w:t>e</w:t>
      </w:r>
      <w:r w:rsidR="00745939" w:rsidRPr="004E58A6">
        <w:rPr>
          <w:rFonts w:asciiTheme="minorHAnsi" w:hAnsiTheme="minorHAnsi" w:cstheme="minorHAnsi"/>
          <w:sz w:val="22"/>
          <w:szCs w:val="22"/>
        </w:rPr>
        <w:t>,</w:t>
      </w:r>
      <w:r w:rsidR="006F5056" w:rsidRPr="004E58A6">
        <w:rPr>
          <w:rFonts w:asciiTheme="minorHAnsi" w:hAnsiTheme="minorHAnsi" w:cstheme="minorHAnsi"/>
          <w:sz w:val="22"/>
          <w:szCs w:val="22"/>
        </w:rPr>
        <w:t xml:space="preserve"> </w:t>
      </w:r>
      <w:r w:rsidRPr="004E58A6">
        <w:rPr>
          <w:rFonts w:asciiTheme="minorHAnsi" w:hAnsiTheme="minorHAnsi" w:cstheme="minorHAnsi"/>
          <w:sz w:val="22"/>
          <w:szCs w:val="22"/>
        </w:rPr>
        <w:t xml:space="preserve">der </w:t>
      </w:r>
      <w:r w:rsidR="0098208B" w:rsidRPr="004E58A6">
        <w:rPr>
          <w:rFonts w:asciiTheme="minorHAnsi" w:hAnsiTheme="minorHAnsi" w:cstheme="minorHAnsi"/>
          <w:sz w:val="22"/>
          <w:szCs w:val="22"/>
        </w:rPr>
        <w:t>gennemfører</w:t>
      </w:r>
      <w:r w:rsidR="00F82F03" w:rsidRPr="004E58A6">
        <w:rPr>
          <w:rFonts w:asciiTheme="minorHAnsi" w:hAnsiTheme="minorHAnsi" w:cstheme="minorHAnsi"/>
          <w:sz w:val="22"/>
          <w:szCs w:val="22"/>
        </w:rPr>
        <w:t xml:space="preserve"> og består uddannelsesdelen (de</w:t>
      </w:r>
      <w:r w:rsidR="0098208B" w:rsidRPr="004E58A6">
        <w:rPr>
          <w:rFonts w:asciiTheme="minorHAnsi" w:hAnsiTheme="minorHAnsi" w:cstheme="minorHAnsi"/>
          <w:sz w:val="22"/>
          <w:szCs w:val="22"/>
        </w:rPr>
        <w:t xml:space="preserve"> første</w:t>
      </w:r>
      <w:r w:rsidR="00F82F03" w:rsidRPr="004E58A6">
        <w:rPr>
          <w:rFonts w:asciiTheme="minorHAnsi" w:hAnsiTheme="minorHAnsi" w:cstheme="minorHAnsi"/>
          <w:sz w:val="22"/>
          <w:szCs w:val="22"/>
        </w:rPr>
        <w:t xml:space="preserve"> fire </w:t>
      </w:r>
      <w:r w:rsidR="00A82559" w:rsidRPr="004E58A6">
        <w:rPr>
          <w:rFonts w:asciiTheme="minorHAnsi" w:hAnsiTheme="minorHAnsi" w:cstheme="minorHAnsi"/>
          <w:sz w:val="22"/>
          <w:szCs w:val="22"/>
        </w:rPr>
        <w:t xml:space="preserve">til </w:t>
      </w:r>
      <w:r w:rsidR="00420894" w:rsidRPr="004E58A6">
        <w:rPr>
          <w:rFonts w:asciiTheme="minorHAnsi" w:hAnsiTheme="minorHAnsi" w:cstheme="minorHAnsi"/>
          <w:sz w:val="22"/>
          <w:szCs w:val="22"/>
        </w:rPr>
        <w:t>seks</w:t>
      </w:r>
      <w:r w:rsidR="00A82559" w:rsidRPr="004E58A6">
        <w:rPr>
          <w:rFonts w:asciiTheme="minorHAnsi" w:hAnsiTheme="minorHAnsi" w:cstheme="minorHAnsi"/>
          <w:sz w:val="22"/>
          <w:szCs w:val="22"/>
        </w:rPr>
        <w:t xml:space="preserve"> </w:t>
      </w:r>
      <w:r w:rsidR="00F82F03" w:rsidRPr="004E58A6">
        <w:rPr>
          <w:rFonts w:asciiTheme="minorHAnsi" w:hAnsiTheme="minorHAnsi" w:cstheme="minorHAnsi"/>
          <w:sz w:val="22"/>
          <w:szCs w:val="22"/>
        </w:rPr>
        <w:t>måneder</w:t>
      </w:r>
      <w:r w:rsidR="0098208B" w:rsidRPr="004E58A6">
        <w:rPr>
          <w:rFonts w:asciiTheme="minorHAnsi" w:hAnsiTheme="minorHAnsi" w:cstheme="minorHAnsi"/>
          <w:sz w:val="22"/>
          <w:szCs w:val="22"/>
        </w:rPr>
        <w:t xml:space="preserve">) garanteres </w:t>
      </w:r>
      <w:r w:rsidRPr="004E58A6">
        <w:rPr>
          <w:rFonts w:asciiTheme="minorHAnsi" w:hAnsiTheme="minorHAnsi" w:cstheme="minorHAnsi"/>
          <w:sz w:val="22"/>
          <w:szCs w:val="22"/>
        </w:rPr>
        <w:t xml:space="preserve">hermed </w:t>
      </w:r>
      <w:r w:rsidR="0098208B" w:rsidRPr="004E58A6">
        <w:rPr>
          <w:rFonts w:asciiTheme="minorHAnsi" w:hAnsiTheme="minorHAnsi" w:cstheme="minorHAnsi"/>
          <w:sz w:val="22"/>
          <w:szCs w:val="22"/>
        </w:rPr>
        <w:t>adgang til oplærin</w:t>
      </w:r>
      <w:r w:rsidR="00695074" w:rsidRPr="004E58A6">
        <w:rPr>
          <w:rFonts w:asciiTheme="minorHAnsi" w:hAnsiTheme="minorHAnsi" w:cstheme="minorHAnsi"/>
          <w:sz w:val="22"/>
          <w:szCs w:val="22"/>
        </w:rPr>
        <w:t>g og arbejde</w:t>
      </w:r>
      <w:r w:rsidRPr="004E58A6">
        <w:rPr>
          <w:rFonts w:asciiTheme="minorHAnsi" w:hAnsiTheme="minorHAnsi" w:cstheme="minorHAnsi"/>
          <w:sz w:val="22"/>
          <w:szCs w:val="22"/>
        </w:rPr>
        <w:t xml:space="preserve"> i en busvirksomhed</w:t>
      </w:r>
      <w:r w:rsidR="000F74FB" w:rsidRPr="004E58A6">
        <w:rPr>
          <w:rFonts w:asciiTheme="minorHAnsi" w:hAnsiTheme="minorHAnsi" w:cstheme="minorHAnsi"/>
          <w:sz w:val="22"/>
          <w:szCs w:val="22"/>
        </w:rPr>
        <w:t>Mirasol75</w:t>
      </w:r>
    </w:p>
    <w:p w:rsidR="004E58A6" w:rsidRPr="004E58A6" w:rsidRDefault="004E58A6" w:rsidP="004B2BC3">
      <w:pPr>
        <w:rPr>
          <w:rFonts w:asciiTheme="minorHAnsi" w:hAnsiTheme="minorHAnsi" w:cstheme="minorHAnsi"/>
          <w:sz w:val="22"/>
          <w:szCs w:val="22"/>
          <w:u w:val="single"/>
        </w:rPr>
      </w:pPr>
    </w:p>
    <w:p w:rsidR="004B2BC3" w:rsidRPr="004E58A6" w:rsidRDefault="004B2BC3" w:rsidP="004B2BC3">
      <w:pPr>
        <w:rPr>
          <w:rFonts w:asciiTheme="minorHAnsi" w:hAnsiTheme="minorHAnsi" w:cstheme="minorHAnsi"/>
          <w:sz w:val="22"/>
          <w:szCs w:val="22"/>
          <w:u w:val="single"/>
        </w:rPr>
      </w:pPr>
      <w:r w:rsidRPr="004E58A6">
        <w:rPr>
          <w:rFonts w:asciiTheme="minorHAnsi" w:hAnsiTheme="minorHAnsi" w:cstheme="minorHAnsi"/>
          <w:sz w:val="22"/>
          <w:szCs w:val="22"/>
          <w:u w:val="single"/>
        </w:rPr>
        <w:t>Uddannelsesdelen</w:t>
      </w:r>
    </w:p>
    <w:p w:rsidR="0098208B" w:rsidRPr="004E58A6" w:rsidRDefault="0098208B">
      <w:pPr>
        <w:rPr>
          <w:rFonts w:asciiTheme="minorHAnsi" w:hAnsiTheme="minorHAnsi" w:cstheme="minorHAnsi"/>
          <w:sz w:val="22"/>
          <w:szCs w:val="22"/>
        </w:rPr>
      </w:pPr>
    </w:p>
    <w:p w:rsidR="00EB5C1C" w:rsidRPr="004E58A6" w:rsidRDefault="00EB5C1C">
      <w:pPr>
        <w:rPr>
          <w:rFonts w:asciiTheme="minorHAnsi" w:hAnsiTheme="minorHAnsi" w:cstheme="minorHAnsi"/>
          <w:sz w:val="22"/>
          <w:szCs w:val="22"/>
        </w:rPr>
      </w:pPr>
      <w:r w:rsidRPr="004E58A6">
        <w:rPr>
          <w:rFonts w:asciiTheme="minorHAnsi" w:hAnsiTheme="minorHAnsi" w:cstheme="minorHAnsi"/>
          <w:sz w:val="22"/>
          <w:szCs w:val="22"/>
        </w:rPr>
        <w:t xml:space="preserve">Uddannelsens </w:t>
      </w:r>
      <w:r w:rsidR="004E58A6" w:rsidRPr="004E58A6">
        <w:rPr>
          <w:rFonts w:asciiTheme="minorHAnsi" w:hAnsiTheme="minorHAnsi" w:cstheme="minorHAnsi"/>
          <w:sz w:val="22"/>
          <w:szCs w:val="22"/>
        </w:rPr>
        <w:t>foreslås bygget</w:t>
      </w:r>
      <w:r w:rsidRPr="004E58A6">
        <w:rPr>
          <w:rFonts w:asciiTheme="minorHAnsi" w:hAnsiTheme="minorHAnsi" w:cstheme="minorHAnsi"/>
          <w:sz w:val="22"/>
          <w:szCs w:val="22"/>
        </w:rPr>
        <w:t xml:space="preserve"> op med følgende faglige </w:t>
      </w:r>
      <w:r w:rsidR="0089688B" w:rsidRPr="004E58A6">
        <w:rPr>
          <w:rFonts w:asciiTheme="minorHAnsi" w:hAnsiTheme="minorHAnsi" w:cstheme="minorHAnsi"/>
          <w:sz w:val="22"/>
          <w:szCs w:val="22"/>
        </w:rPr>
        <w:t>AMU-</w:t>
      </w:r>
      <w:r w:rsidRPr="004E58A6">
        <w:rPr>
          <w:rFonts w:asciiTheme="minorHAnsi" w:hAnsiTheme="minorHAnsi" w:cstheme="minorHAnsi"/>
          <w:sz w:val="22"/>
          <w:szCs w:val="22"/>
        </w:rPr>
        <w:t>kurser:</w:t>
      </w:r>
    </w:p>
    <w:p w:rsidR="00EB5C1C" w:rsidRPr="004E58A6" w:rsidRDefault="00EB5C1C" w:rsidP="00EB5C1C">
      <w:pPr>
        <w:pStyle w:val="ListParagraph"/>
        <w:numPr>
          <w:ilvl w:val="0"/>
          <w:numId w:val="1"/>
        </w:numPr>
        <w:rPr>
          <w:rFonts w:asciiTheme="minorHAnsi" w:hAnsiTheme="minorHAnsi" w:cstheme="minorHAnsi"/>
          <w:sz w:val="22"/>
          <w:szCs w:val="22"/>
        </w:rPr>
      </w:pPr>
      <w:r w:rsidRPr="004E58A6">
        <w:rPr>
          <w:rFonts w:asciiTheme="minorHAnsi" w:hAnsiTheme="minorHAnsi" w:cstheme="minorHAnsi"/>
          <w:sz w:val="22"/>
          <w:szCs w:val="22"/>
        </w:rPr>
        <w:t>Buschauffør</w:t>
      </w:r>
      <w:r w:rsidRPr="004E58A6">
        <w:rPr>
          <w:rFonts w:asciiTheme="minorHAnsi" w:hAnsiTheme="minorHAnsi" w:cstheme="minorHAnsi"/>
          <w:sz w:val="22"/>
          <w:szCs w:val="22"/>
        </w:rPr>
        <w:tab/>
      </w:r>
      <w:r w:rsidRPr="004E58A6">
        <w:rPr>
          <w:rFonts w:asciiTheme="minorHAnsi" w:hAnsiTheme="minorHAnsi" w:cstheme="minorHAnsi"/>
          <w:sz w:val="22"/>
          <w:szCs w:val="22"/>
        </w:rPr>
        <w:tab/>
        <w:t>30 dage</w:t>
      </w:r>
    </w:p>
    <w:p w:rsidR="00EB5C1C" w:rsidRPr="004E58A6" w:rsidRDefault="00EB5C1C" w:rsidP="00EB5C1C">
      <w:pPr>
        <w:pStyle w:val="ListParagraph"/>
        <w:numPr>
          <w:ilvl w:val="0"/>
          <w:numId w:val="1"/>
        </w:numPr>
        <w:rPr>
          <w:rFonts w:asciiTheme="minorHAnsi" w:hAnsiTheme="minorHAnsi" w:cstheme="minorHAnsi"/>
          <w:sz w:val="22"/>
          <w:szCs w:val="22"/>
        </w:rPr>
      </w:pPr>
      <w:r w:rsidRPr="004E58A6">
        <w:rPr>
          <w:rFonts w:asciiTheme="minorHAnsi" w:hAnsiTheme="minorHAnsi" w:cstheme="minorHAnsi"/>
          <w:sz w:val="22"/>
          <w:szCs w:val="22"/>
        </w:rPr>
        <w:t>Billettering og kundeservice</w:t>
      </w:r>
      <w:r w:rsidRPr="004E58A6">
        <w:rPr>
          <w:rFonts w:asciiTheme="minorHAnsi" w:hAnsiTheme="minorHAnsi" w:cstheme="minorHAnsi"/>
          <w:sz w:val="22"/>
          <w:szCs w:val="22"/>
        </w:rPr>
        <w:tab/>
        <w:t xml:space="preserve"> 3 dage</w:t>
      </w:r>
    </w:p>
    <w:p w:rsidR="00EB5C1C" w:rsidRPr="004E58A6" w:rsidRDefault="00EB5C1C" w:rsidP="00EB5C1C">
      <w:pPr>
        <w:pStyle w:val="ListParagraph"/>
        <w:numPr>
          <w:ilvl w:val="0"/>
          <w:numId w:val="1"/>
        </w:numPr>
        <w:rPr>
          <w:rFonts w:asciiTheme="minorHAnsi" w:hAnsiTheme="minorHAnsi" w:cstheme="minorHAnsi"/>
          <w:sz w:val="22"/>
          <w:szCs w:val="22"/>
        </w:rPr>
      </w:pPr>
      <w:r w:rsidRPr="004E58A6">
        <w:rPr>
          <w:rFonts w:asciiTheme="minorHAnsi" w:hAnsiTheme="minorHAnsi" w:cstheme="minorHAnsi"/>
          <w:sz w:val="22"/>
          <w:szCs w:val="22"/>
        </w:rPr>
        <w:t>Kommunikation og kultur</w:t>
      </w:r>
      <w:r w:rsidRPr="004E58A6">
        <w:rPr>
          <w:rFonts w:asciiTheme="minorHAnsi" w:hAnsiTheme="minorHAnsi" w:cstheme="minorHAnsi"/>
          <w:sz w:val="22"/>
          <w:szCs w:val="22"/>
        </w:rPr>
        <w:tab/>
        <w:t xml:space="preserve"> 2 dage</w:t>
      </w:r>
    </w:p>
    <w:p w:rsidR="00ED1389" w:rsidRPr="004E58A6" w:rsidRDefault="00ED1389" w:rsidP="00EB5C1C">
      <w:pPr>
        <w:pStyle w:val="ListParagraph"/>
        <w:numPr>
          <w:ilvl w:val="0"/>
          <w:numId w:val="1"/>
        </w:numPr>
        <w:rPr>
          <w:rFonts w:asciiTheme="minorHAnsi" w:hAnsiTheme="minorHAnsi" w:cstheme="minorHAnsi"/>
          <w:sz w:val="22"/>
          <w:szCs w:val="22"/>
        </w:rPr>
      </w:pPr>
      <w:r w:rsidRPr="004E58A6">
        <w:rPr>
          <w:rFonts w:asciiTheme="minorHAnsi" w:hAnsiTheme="minorHAnsi" w:cstheme="minorHAnsi"/>
          <w:sz w:val="22"/>
          <w:szCs w:val="22"/>
        </w:rPr>
        <w:t>Rutebuskørsel</w:t>
      </w:r>
      <w:r w:rsidRPr="004E58A6">
        <w:rPr>
          <w:rFonts w:asciiTheme="minorHAnsi" w:hAnsiTheme="minorHAnsi" w:cstheme="minorHAnsi"/>
          <w:sz w:val="22"/>
          <w:szCs w:val="22"/>
        </w:rPr>
        <w:tab/>
      </w:r>
      <w:r w:rsidRPr="004E58A6">
        <w:rPr>
          <w:rFonts w:asciiTheme="minorHAnsi" w:hAnsiTheme="minorHAnsi" w:cstheme="minorHAnsi"/>
          <w:sz w:val="22"/>
          <w:szCs w:val="22"/>
        </w:rPr>
        <w:tab/>
        <w:t xml:space="preserve"> 5 dage</w:t>
      </w:r>
    </w:p>
    <w:p w:rsidR="009231BD" w:rsidRPr="004E58A6" w:rsidRDefault="009231BD" w:rsidP="00EB5C1C">
      <w:pPr>
        <w:pStyle w:val="ListParagraph"/>
        <w:numPr>
          <w:ilvl w:val="0"/>
          <w:numId w:val="1"/>
        </w:numPr>
      </w:pPr>
      <w:r w:rsidRPr="004E58A6">
        <w:rPr>
          <w:rFonts w:asciiTheme="minorHAnsi" w:hAnsiTheme="minorHAnsi" w:cstheme="minorHAnsi"/>
          <w:sz w:val="22"/>
          <w:szCs w:val="22"/>
        </w:rPr>
        <w:t xml:space="preserve">Arbejdsulykker og adfærd i </w:t>
      </w:r>
    </w:p>
    <w:p w:rsidR="009231BD" w:rsidRPr="004E58A6" w:rsidRDefault="00A27F2E" w:rsidP="00A27F2E">
      <w:pPr>
        <w:pStyle w:val="ListParagraph"/>
        <w:rPr>
          <w:rFonts w:asciiTheme="minorHAnsi" w:hAnsiTheme="minorHAnsi" w:cstheme="minorHAnsi"/>
          <w:sz w:val="22"/>
          <w:szCs w:val="22"/>
        </w:rPr>
      </w:pPr>
      <w:r w:rsidRPr="004E58A6">
        <w:rPr>
          <w:rFonts w:asciiTheme="minorHAnsi" w:hAnsiTheme="minorHAnsi" w:cstheme="minorHAnsi"/>
          <w:sz w:val="22"/>
          <w:szCs w:val="22"/>
        </w:rPr>
        <w:t>n</w:t>
      </w:r>
      <w:r w:rsidR="009231BD" w:rsidRPr="004E58A6">
        <w:rPr>
          <w:rFonts w:asciiTheme="minorHAnsi" w:hAnsiTheme="minorHAnsi" w:cstheme="minorHAnsi"/>
          <w:sz w:val="22"/>
          <w:szCs w:val="22"/>
        </w:rPr>
        <w:t>ødsituationer</w:t>
      </w:r>
      <w:r w:rsidR="009231BD" w:rsidRPr="004E58A6">
        <w:rPr>
          <w:rFonts w:asciiTheme="minorHAnsi" w:hAnsiTheme="minorHAnsi" w:cstheme="minorHAnsi"/>
          <w:sz w:val="22"/>
          <w:szCs w:val="22"/>
        </w:rPr>
        <w:tab/>
      </w:r>
      <w:r w:rsidR="009231BD" w:rsidRPr="004E58A6">
        <w:rPr>
          <w:rFonts w:asciiTheme="minorHAnsi" w:hAnsiTheme="minorHAnsi" w:cstheme="minorHAnsi"/>
          <w:sz w:val="22"/>
          <w:szCs w:val="22"/>
        </w:rPr>
        <w:tab/>
        <w:t xml:space="preserve"> 3 dage</w:t>
      </w:r>
    </w:p>
    <w:p w:rsidR="00EB5C1C" w:rsidRPr="004E58A6" w:rsidRDefault="00EB5C1C" w:rsidP="00EB5C1C">
      <w:pPr>
        <w:rPr>
          <w:rFonts w:asciiTheme="minorHAnsi" w:hAnsiTheme="minorHAnsi" w:cstheme="minorHAnsi"/>
          <w:sz w:val="22"/>
          <w:szCs w:val="22"/>
        </w:rPr>
      </w:pPr>
      <w:r w:rsidRPr="004E58A6">
        <w:rPr>
          <w:rFonts w:asciiTheme="minorHAnsi" w:hAnsiTheme="minorHAnsi" w:cstheme="minorHAnsi"/>
          <w:sz w:val="22"/>
          <w:szCs w:val="22"/>
        </w:rPr>
        <w:t xml:space="preserve">I alt </w:t>
      </w:r>
      <w:r w:rsidRPr="004E58A6">
        <w:rPr>
          <w:rFonts w:asciiTheme="minorHAnsi" w:hAnsiTheme="minorHAnsi" w:cstheme="minorHAnsi"/>
          <w:sz w:val="22"/>
          <w:szCs w:val="22"/>
        </w:rPr>
        <w:tab/>
      </w:r>
      <w:r w:rsidRPr="004E58A6">
        <w:rPr>
          <w:rFonts w:asciiTheme="minorHAnsi" w:hAnsiTheme="minorHAnsi" w:cstheme="minorHAnsi"/>
          <w:sz w:val="22"/>
          <w:szCs w:val="22"/>
        </w:rPr>
        <w:tab/>
      </w:r>
      <w:r w:rsidRPr="004E58A6">
        <w:rPr>
          <w:rFonts w:asciiTheme="minorHAnsi" w:hAnsiTheme="minorHAnsi" w:cstheme="minorHAnsi"/>
          <w:sz w:val="22"/>
          <w:szCs w:val="22"/>
        </w:rPr>
        <w:tab/>
        <w:t>4</w:t>
      </w:r>
      <w:r w:rsidR="00A27F2E" w:rsidRPr="004E58A6">
        <w:rPr>
          <w:rFonts w:asciiTheme="minorHAnsi" w:hAnsiTheme="minorHAnsi" w:cstheme="minorHAnsi"/>
          <w:sz w:val="22"/>
          <w:szCs w:val="22"/>
        </w:rPr>
        <w:t>3</w:t>
      </w:r>
      <w:r w:rsidRPr="004E58A6">
        <w:rPr>
          <w:rFonts w:asciiTheme="minorHAnsi" w:hAnsiTheme="minorHAnsi" w:cstheme="minorHAnsi"/>
          <w:sz w:val="22"/>
          <w:szCs w:val="22"/>
        </w:rPr>
        <w:t xml:space="preserve"> dage</w:t>
      </w:r>
    </w:p>
    <w:p w:rsidR="00EB5C1C" w:rsidRPr="004E58A6" w:rsidRDefault="00A27F2E" w:rsidP="00EB5C1C">
      <w:pPr>
        <w:rPr>
          <w:rFonts w:asciiTheme="minorHAnsi" w:hAnsiTheme="minorHAnsi" w:cstheme="minorHAnsi"/>
          <w:sz w:val="22"/>
          <w:szCs w:val="22"/>
        </w:rPr>
      </w:pPr>
      <w:r w:rsidRPr="004E58A6">
        <w:rPr>
          <w:rFonts w:asciiTheme="minorHAnsi" w:hAnsiTheme="minorHAnsi" w:cstheme="minorHAnsi"/>
          <w:sz w:val="22"/>
          <w:szCs w:val="22"/>
        </w:rPr>
        <w:t>Forlænges med 25 %</w:t>
      </w:r>
      <w:r w:rsidRPr="004E58A6">
        <w:rPr>
          <w:rFonts w:asciiTheme="minorHAnsi" w:hAnsiTheme="minorHAnsi" w:cstheme="minorHAnsi"/>
          <w:sz w:val="22"/>
          <w:szCs w:val="22"/>
        </w:rPr>
        <w:tab/>
      </w:r>
      <w:r w:rsidRPr="004E58A6">
        <w:rPr>
          <w:rFonts w:asciiTheme="minorHAnsi" w:hAnsiTheme="minorHAnsi" w:cstheme="minorHAnsi"/>
          <w:sz w:val="22"/>
          <w:szCs w:val="22"/>
        </w:rPr>
        <w:tab/>
        <w:t>54</w:t>
      </w:r>
      <w:r w:rsidR="00EB5C1C" w:rsidRPr="004E58A6">
        <w:rPr>
          <w:rFonts w:asciiTheme="minorHAnsi" w:hAnsiTheme="minorHAnsi" w:cstheme="minorHAnsi"/>
          <w:sz w:val="22"/>
          <w:szCs w:val="22"/>
        </w:rPr>
        <w:t xml:space="preserve"> dage</w:t>
      </w:r>
    </w:p>
    <w:p w:rsidR="00EB5C1C" w:rsidRPr="004E58A6" w:rsidRDefault="00EB5C1C" w:rsidP="00EB5C1C">
      <w:pPr>
        <w:rPr>
          <w:rFonts w:asciiTheme="minorHAnsi" w:hAnsiTheme="minorHAnsi" w:cstheme="minorHAnsi"/>
          <w:sz w:val="22"/>
          <w:szCs w:val="22"/>
        </w:rPr>
      </w:pPr>
    </w:p>
    <w:p w:rsidR="00EB5C1C" w:rsidRPr="004E58A6" w:rsidRDefault="00EB5C1C" w:rsidP="00EB5C1C">
      <w:pPr>
        <w:rPr>
          <w:rFonts w:asciiTheme="minorHAnsi" w:hAnsiTheme="minorHAnsi" w:cstheme="minorHAnsi"/>
          <w:sz w:val="22"/>
          <w:szCs w:val="22"/>
        </w:rPr>
      </w:pPr>
      <w:r w:rsidRPr="004E58A6">
        <w:rPr>
          <w:rFonts w:asciiTheme="minorHAnsi" w:hAnsiTheme="minorHAnsi" w:cstheme="minorHAnsi"/>
          <w:sz w:val="22"/>
          <w:szCs w:val="22"/>
        </w:rPr>
        <w:t>Følgende kurser fra Fælleskataloget</w:t>
      </w:r>
    </w:p>
    <w:p w:rsidR="00EB5C1C" w:rsidRPr="004E58A6" w:rsidRDefault="00EB5C1C" w:rsidP="00EB5C1C">
      <w:pPr>
        <w:pStyle w:val="ListParagraph"/>
        <w:numPr>
          <w:ilvl w:val="0"/>
          <w:numId w:val="1"/>
        </w:numPr>
        <w:rPr>
          <w:rFonts w:asciiTheme="minorHAnsi" w:hAnsiTheme="minorHAnsi" w:cstheme="minorHAnsi"/>
          <w:sz w:val="22"/>
          <w:szCs w:val="22"/>
        </w:rPr>
      </w:pPr>
      <w:r w:rsidRPr="004E58A6">
        <w:rPr>
          <w:rFonts w:asciiTheme="minorHAnsi" w:hAnsiTheme="minorHAnsi" w:cstheme="minorHAnsi"/>
          <w:sz w:val="22"/>
          <w:szCs w:val="22"/>
        </w:rPr>
        <w:t>Dansk som andetsprog F/I</w:t>
      </w:r>
      <w:r w:rsidRPr="004E58A6">
        <w:rPr>
          <w:rFonts w:asciiTheme="minorHAnsi" w:hAnsiTheme="minorHAnsi" w:cstheme="minorHAnsi"/>
          <w:sz w:val="22"/>
          <w:szCs w:val="22"/>
        </w:rPr>
        <w:tab/>
        <w:t>40 dage</w:t>
      </w:r>
    </w:p>
    <w:p w:rsidR="00A27F2E" w:rsidRPr="004E58A6" w:rsidRDefault="009231BD" w:rsidP="00A27F2E">
      <w:pPr>
        <w:pStyle w:val="ListParagraph"/>
        <w:numPr>
          <w:ilvl w:val="0"/>
          <w:numId w:val="1"/>
        </w:numPr>
        <w:rPr>
          <w:rStyle w:val="courseheading"/>
          <w:rFonts w:ascii="Verdana" w:hAnsi="Verdana"/>
          <w:sz w:val="18"/>
          <w:szCs w:val="18"/>
        </w:rPr>
      </w:pPr>
      <w:r w:rsidRPr="004E58A6">
        <w:rPr>
          <w:rFonts w:asciiTheme="minorHAnsi" w:hAnsiTheme="minorHAnsi" w:cstheme="minorHAnsi"/>
          <w:sz w:val="22"/>
          <w:szCs w:val="22"/>
        </w:rPr>
        <w:t>Introduktion til arbejdsmarkedet</w:t>
      </w:r>
      <w:r w:rsidR="00EB5C1C" w:rsidRPr="004E58A6">
        <w:rPr>
          <w:rFonts w:asciiTheme="minorHAnsi" w:hAnsiTheme="minorHAnsi" w:cstheme="minorHAnsi"/>
          <w:sz w:val="22"/>
          <w:szCs w:val="22"/>
        </w:rPr>
        <w:tab/>
      </w:r>
      <w:r w:rsidRPr="004E58A6">
        <w:rPr>
          <w:rFonts w:asciiTheme="minorHAnsi" w:hAnsiTheme="minorHAnsi" w:cstheme="minorHAnsi"/>
          <w:sz w:val="22"/>
          <w:szCs w:val="22"/>
        </w:rPr>
        <w:t xml:space="preserve">  3</w:t>
      </w:r>
      <w:r w:rsidR="00EB5C1C" w:rsidRPr="004E58A6">
        <w:rPr>
          <w:rFonts w:asciiTheme="minorHAnsi" w:hAnsiTheme="minorHAnsi" w:cstheme="minorHAnsi"/>
          <w:sz w:val="22"/>
          <w:szCs w:val="22"/>
        </w:rPr>
        <w:t xml:space="preserve"> dage</w:t>
      </w:r>
      <w:r w:rsidR="00A27F2E" w:rsidRPr="004E58A6">
        <w:rPr>
          <w:rStyle w:val="courseheading"/>
          <w:rFonts w:ascii="Verdana" w:hAnsi="Verdana"/>
          <w:sz w:val="18"/>
          <w:szCs w:val="18"/>
        </w:rPr>
        <w:t xml:space="preserve"> </w:t>
      </w:r>
    </w:p>
    <w:p w:rsidR="00A27F2E" w:rsidRPr="004E58A6" w:rsidRDefault="00A27F2E" w:rsidP="00A27F2E">
      <w:pPr>
        <w:pStyle w:val="ListParagraph"/>
        <w:numPr>
          <w:ilvl w:val="0"/>
          <w:numId w:val="1"/>
        </w:numPr>
        <w:rPr>
          <w:rFonts w:asciiTheme="minorHAnsi" w:hAnsiTheme="minorHAnsi" w:cstheme="minorHAnsi"/>
          <w:sz w:val="22"/>
          <w:szCs w:val="22"/>
        </w:rPr>
      </w:pPr>
      <w:r w:rsidRPr="004E58A6">
        <w:rPr>
          <w:rFonts w:asciiTheme="minorHAnsi" w:hAnsiTheme="minorHAnsi" w:cstheme="minorHAnsi"/>
          <w:sz w:val="22"/>
          <w:szCs w:val="22"/>
        </w:rPr>
        <w:t>Brug af it på arbejdspladsen</w:t>
      </w:r>
      <w:r w:rsidRPr="004E58A6">
        <w:rPr>
          <w:rFonts w:asciiTheme="minorHAnsi" w:hAnsiTheme="minorHAnsi" w:cstheme="minorHAnsi"/>
          <w:sz w:val="22"/>
          <w:szCs w:val="22"/>
        </w:rPr>
        <w:tab/>
        <w:t xml:space="preserve">  3 dage</w:t>
      </w:r>
    </w:p>
    <w:p w:rsidR="00EB5C1C" w:rsidRPr="004E58A6" w:rsidRDefault="00EB5C1C" w:rsidP="00A27F2E">
      <w:pPr>
        <w:pStyle w:val="ListParagraph"/>
        <w:rPr>
          <w:rFonts w:asciiTheme="minorHAnsi" w:hAnsiTheme="minorHAnsi" w:cstheme="minorHAnsi"/>
          <w:sz w:val="22"/>
          <w:szCs w:val="22"/>
        </w:rPr>
      </w:pPr>
    </w:p>
    <w:p w:rsidR="009231BD" w:rsidRPr="004E58A6" w:rsidRDefault="009231BD" w:rsidP="00765B19">
      <w:pPr>
        <w:rPr>
          <w:rFonts w:asciiTheme="minorHAnsi" w:hAnsiTheme="minorHAnsi" w:cstheme="minorHAnsi"/>
          <w:sz w:val="22"/>
          <w:szCs w:val="22"/>
        </w:rPr>
      </w:pPr>
    </w:p>
    <w:p w:rsidR="00765B19" w:rsidRPr="004E58A6" w:rsidRDefault="00765B19" w:rsidP="00765B19">
      <w:pPr>
        <w:rPr>
          <w:rFonts w:asciiTheme="minorHAnsi" w:hAnsiTheme="minorHAnsi" w:cstheme="minorHAnsi"/>
          <w:sz w:val="22"/>
          <w:szCs w:val="22"/>
        </w:rPr>
      </w:pPr>
      <w:r w:rsidRPr="004E58A6">
        <w:rPr>
          <w:rFonts w:asciiTheme="minorHAnsi" w:hAnsiTheme="minorHAnsi" w:cstheme="minorHAnsi"/>
          <w:sz w:val="22"/>
          <w:szCs w:val="22"/>
        </w:rPr>
        <w:t>Alt i alt</w:t>
      </w:r>
      <w:r w:rsidRPr="004E58A6">
        <w:rPr>
          <w:rFonts w:asciiTheme="minorHAnsi" w:hAnsiTheme="minorHAnsi" w:cstheme="minorHAnsi"/>
          <w:sz w:val="22"/>
          <w:szCs w:val="22"/>
        </w:rPr>
        <w:tab/>
      </w:r>
      <w:r w:rsidRPr="004E58A6">
        <w:rPr>
          <w:rFonts w:asciiTheme="minorHAnsi" w:hAnsiTheme="minorHAnsi" w:cstheme="minorHAnsi"/>
          <w:sz w:val="22"/>
          <w:szCs w:val="22"/>
        </w:rPr>
        <w:tab/>
      </w:r>
      <w:r w:rsidRPr="004E58A6">
        <w:rPr>
          <w:rFonts w:asciiTheme="minorHAnsi" w:hAnsiTheme="minorHAnsi" w:cstheme="minorHAnsi"/>
          <w:sz w:val="22"/>
          <w:szCs w:val="22"/>
        </w:rPr>
        <w:tab/>
        <w:t>100 dage = 20 uger</w:t>
      </w:r>
    </w:p>
    <w:p w:rsidR="009C583D" w:rsidRPr="004E58A6" w:rsidRDefault="009C583D" w:rsidP="00765B19">
      <w:pPr>
        <w:rPr>
          <w:rFonts w:asciiTheme="minorHAnsi" w:hAnsiTheme="minorHAnsi" w:cstheme="minorHAnsi"/>
          <w:sz w:val="22"/>
          <w:szCs w:val="22"/>
        </w:rPr>
      </w:pPr>
    </w:p>
    <w:p w:rsidR="00874F1C" w:rsidRPr="004E58A6" w:rsidRDefault="009C583D" w:rsidP="00765B19">
      <w:pPr>
        <w:rPr>
          <w:rFonts w:asciiTheme="minorHAnsi" w:hAnsiTheme="minorHAnsi" w:cstheme="minorHAnsi"/>
          <w:sz w:val="22"/>
          <w:szCs w:val="22"/>
        </w:rPr>
      </w:pPr>
      <w:r w:rsidRPr="004E58A6">
        <w:rPr>
          <w:rFonts w:asciiTheme="minorHAnsi" w:hAnsiTheme="minorHAnsi" w:cstheme="minorHAnsi"/>
          <w:sz w:val="22"/>
          <w:szCs w:val="22"/>
        </w:rPr>
        <w:t xml:space="preserve">Selv uddannelsesdelen vil </w:t>
      </w:r>
      <w:r w:rsidR="00420894" w:rsidRPr="004E58A6">
        <w:rPr>
          <w:rFonts w:asciiTheme="minorHAnsi" w:hAnsiTheme="minorHAnsi" w:cstheme="minorHAnsi"/>
          <w:sz w:val="22"/>
          <w:szCs w:val="22"/>
        </w:rPr>
        <w:t xml:space="preserve">ofte </w:t>
      </w:r>
      <w:r w:rsidRPr="004E58A6">
        <w:rPr>
          <w:rFonts w:asciiTheme="minorHAnsi" w:hAnsiTheme="minorHAnsi" w:cstheme="minorHAnsi"/>
          <w:sz w:val="22"/>
          <w:szCs w:val="22"/>
        </w:rPr>
        <w:t>ikke vare 100 dage. En del af undervisningen vil foregå med dobbeltlærerdækning, hvor både faglæreren og sproglæreren er til stede i undervisningen samtidig. Den faktiske varighed vil således snarere være 8</w:t>
      </w:r>
      <w:r w:rsidR="005776E7" w:rsidRPr="004E58A6">
        <w:rPr>
          <w:rFonts w:asciiTheme="minorHAnsi" w:hAnsiTheme="minorHAnsi" w:cstheme="minorHAnsi"/>
          <w:sz w:val="22"/>
          <w:szCs w:val="22"/>
        </w:rPr>
        <w:t xml:space="preserve">0 dage, altså omkring 4 måneder. Transportskolen laver den konkrete aftale om uddannelsesdelen </w:t>
      </w:r>
      <w:r w:rsidR="00EC2B79" w:rsidRPr="004E58A6">
        <w:rPr>
          <w:rFonts w:asciiTheme="minorHAnsi" w:hAnsiTheme="minorHAnsi" w:cstheme="minorHAnsi"/>
          <w:sz w:val="22"/>
          <w:szCs w:val="22"/>
        </w:rPr>
        <w:t>i samarbejde med busvirksomhederne</w:t>
      </w:r>
      <w:r w:rsidR="005776E7" w:rsidRPr="004E58A6">
        <w:rPr>
          <w:rFonts w:asciiTheme="minorHAnsi" w:hAnsiTheme="minorHAnsi" w:cstheme="minorHAnsi"/>
          <w:sz w:val="22"/>
          <w:szCs w:val="22"/>
        </w:rPr>
        <w:t xml:space="preserve">. </w:t>
      </w:r>
    </w:p>
    <w:p w:rsidR="00695074" w:rsidRPr="004E58A6" w:rsidRDefault="00695074" w:rsidP="00765B19">
      <w:pPr>
        <w:rPr>
          <w:rFonts w:asciiTheme="minorHAnsi" w:hAnsiTheme="minorHAnsi" w:cstheme="minorHAnsi"/>
          <w:sz w:val="22"/>
          <w:szCs w:val="22"/>
        </w:rPr>
      </w:pPr>
    </w:p>
    <w:p w:rsidR="00874F1C" w:rsidRPr="004E58A6" w:rsidRDefault="00874F1C" w:rsidP="00765B19">
      <w:pPr>
        <w:rPr>
          <w:rFonts w:asciiTheme="minorHAnsi" w:hAnsiTheme="minorHAnsi" w:cstheme="minorHAnsi"/>
          <w:sz w:val="22"/>
          <w:szCs w:val="22"/>
        </w:rPr>
      </w:pPr>
      <w:r w:rsidRPr="004E58A6">
        <w:rPr>
          <w:rFonts w:asciiTheme="minorHAnsi" w:hAnsiTheme="minorHAnsi" w:cstheme="minorHAnsi"/>
          <w:sz w:val="22"/>
          <w:szCs w:val="22"/>
        </w:rPr>
        <w:t>Der kan indlægges en eller to ugers praktik i forløbet efter aftale. Det kunne styrke motivationen i et ellers langt skoleforløb.</w:t>
      </w:r>
    </w:p>
    <w:p w:rsidR="00765E3B" w:rsidRPr="004E58A6" w:rsidRDefault="00765E3B" w:rsidP="00EB5C1C">
      <w:pPr>
        <w:rPr>
          <w:rFonts w:asciiTheme="minorHAnsi" w:hAnsiTheme="minorHAnsi" w:cstheme="minorHAnsi"/>
          <w:sz w:val="22"/>
          <w:szCs w:val="22"/>
        </w:rPr>
      </w:pPr>
    </w:p>
    <w:p w:rsidR="005E0C1B" w:rsidRPr="004E58A6" w:rsidRDefault="0098208B" w:rsidP="00765B19">
      <w:pPr>
        <w:rPr>
          <w:rFonts w:asciiTheme="minorHAnsi" w:hAnsiTheme="minorHAnsi" w:cstheme="minorHAnsi"/>
          <w:sz w:val="22"/>
          <w:szCs w:val="22"/>
          <w:u w:val="single"/>
        </w:rPr>
      </w:pPr>
      <w:r w:rsidRPr="004E58A6">
        <w:rPr>
          <w:rFonts w:asciiTheme="minorHAnsi" w:hAnsiTheme="minorHAnsi" w:cstheme="minorHAnsi"/>
          <w:sz w:val="22"/>
          <w:szCs w:val="22"/>
          <w:u w:val="single"/>
        </w:rPr>
        <w:t>Oplæring</w:t>
      </w:r>
      <w:r w:rsidR="00695074" w:rsidRPr="004E58A6">
        <w:rPr>
          <w:rFonts w:asciiTheme="minorHAnsi" w:hAnsiTheme="minorHAnsi" w:cstheme="minorHAnsi"/>
          <w:sz w:val="22"/>
          <w:szCs w:val="22"/>
          <w:u w:val="single"/>
        </w:rPr>
        <w:t xml:space="preserve"> og arbejde</w:t>
      </w:r>
      <w:r w:rsidRPr="004E58A6">
        <w:rPr>
          <w:rFonts w:asciiTheme="minorHAnsi" w:hAnsiTheme="minorHAnsi" w:cstheme="minorHAnsi"/>
          <w:sz w:val="22"/>
          <w:szCs w:val="22"/>
          <w:u w:val="single"/>
        </w:rPr>
        <w:t xml:space="preserve"> i busvirksomhed</w:t>
      </w:r>
    </w:p>
    <w:p w:rsidR="005E0C1B" w:rsidRPr="004E58A6" w:rsidRDefault="005E0C1B" w:rsidP="00765B19">
      <w:pPr>
        <w:rPr>
          <w:rFonts w:asciiTheme="minorHAnsi" w:hAnsiTheme="minorHAnsi" w:cstheme="minorHAnsi"/>
          <w:sz w:val="22"/>
          <w:szCs w:val="22"/>
        </w:rPr>
      </w:pPr>
    </w:p>
    <w:p w:rsidR="00C549C1" w:rsidRPr="004E58A6" w:rsidRDefault="00ED1389" w:rsidP="00765B19">
      <w:pPr>
        <w:rPr>
          <w:rFonts w:asciiTheme="minorHAnsi" w:hAnsiTheme="minorHAnsi" w:cstheme="minorHAnsi"/>
          <w:sz w:val="22"/>
          <w:szCs w:val="22"/>
        </w:rPr>
      </w:pPr>
      <w:r w:rsidRPr="004E58A6">
        <w:rPr>
          <w:rFonts w:asciiTheme="minorHAnsi" w:hAnsiTheme="minorHAnsi" w:cstheme="minorHAnsi"/>
          <w:sz w:val="22"/>
          <w:szCs w:val="22"/>
        </w:rPr>
        <w:t>Flygtningen starter i b</w:t>
      </w:r>
      <w:r w:rsidR="0098208B" w:rsidRPr="004E58A6">
        <w:rPr>
          <w:rFonts w:asciiTheme="minorHAnsi" w:hAnsiTheme="minorHAnsi" w:cstheme="minorHAnsi"/>
          <w:sz w:val="22"/>
          <w:szCs w:val="22"/>
        </w:rPr>
        <w:t>usvirksomheden</w:t>
      </w:r>
      <w:r w:rsidR="00222FFE" w:rsidRPr="004E58A6">
        <w:rPr>
          <w:rFonts w:asciiTheme="minorHAnsi" w:hAnsiTheme="minorHAnsi" w:cstheme="minorHAnsi"/>
          <w:sz w:val="22"/>
          <w:szCs w:val="22"/>
        </w:rPr>
        <w:t xml:space="preserve"> </w:t>
      </w:r>
      <w:r w:rsidRPr="004E58A6">
        <w:rPr>
          <w:rFonts w:asciiTheme="minorHAnsi" w:hAnsiTheme="minorHAnsi" w:cstheme="minorHAnsi"/>
          <w:sz w:val="22"/>
          <w:szCs w:val="22"/>
        </w:rPr>
        <w:t>med indøvning af ruter, introduktion til virksomhed og garage, mv.</w:t>
      </w:r>
      <w:r w:rsidR="00222FFE" w:rsidRPr="004E58A6">
        <w:rPr>
          <w:rFonts w:asciiTheme="minorHAnsi" w:hAnsiTheme="minorHAnsi" w:cstheme="minorHAnsi"/>
          <w:sz w:val="22"/>
          <w:szCs w:val="22"/>
        </w:rPr>
        <w:t xml:space="preserve"> </w:t>
      </w:r>
      <w:r w:rsidR="001C61AA" w:rsidRPr="004E58A6">
        <w:rPr>
          <w:rFonts w:asciiTheme="minorHAnsi" w:hAnsiTheme="minorHAnsi" w:cstheme="minorHAnsi"/>
          <w:sz w:val="22"/>
          <w:szCs w:val="22"/>
        </w:rPr>
        <w:t>Her</w:t>
      </w:r>
      <w:r w:rsidR="00695074" w:rsidRPr="004E58A6">
        <w:rPr>
          <w:rFonts w:asciiTheme="minorHAnsi" w:hAnsiTheme="minorHAnsi" w:cstheme="minorHAnsi"/>
          <w:sz w:val="22"/>
          <w:szCs w:val="22"/>
        </w:rPr>
        <w:t>efter er den IGU-ansatte</w:t>
      </w:r>
      <w:r w:rsidR="001C61AA" w:rsidRPr="004E58A6">
        <w:rPr>
          <w:rFonts w:asciiTheme="minorHAnsi" w:hAnsiTheme="minorHAnsi" w:cstheme="minorHAnsi"/>
          <w:sz w:val="22"/>
          <w:szCs w:val="22"/>
        </w:rPr>
        <w:t xml:space="preserve"> klar til at arbejde selvstændigt som buschauffør i </w:t>
      </w:r>
      <w:r w:rsidR="00420894" w:rsidRPr="004E58A6">
        <w:rPr>
          <w:rFonts w:asciiTheme="minorHAnsi" w:hAnsiTheme="minorHAnsi" w:cstheme="minorHAnsi"/>
          <w:sz w:val="22"/>
          <w:szCs w:val="22"/>
        </w:rPr>
        <w:t>resten af</w:t>
      </w:r>
      <w:r w:rsidR="001C61AA" w:rsidRPr="004E58A6">
        <w:rPr>
          <w:rFonts w:asciiTheme="minorHAnsi" w:hAnsiTheme="minorHAnsi" w:cstheme="minorHAnsi"/>
          <w:sz w:val="22"/>
          <w:szCs w:val="22"/>
        </w:rPr>
        <w:t xml:space="preserve"> </w:t>
      </w:r>
      <w:r w:rsidR="00420894" w:rsidRPr="004E58A6">
        <w:rPr>
          <w:rFonts w:asciiTheme="minorHAnsi" w:hAnsiTheme="minorHAnsi" w:cstheme="minorHAnsi"/>
          <w:sz w:val="22"/>
          <w:szCs w:val="22"/>
        </w:rPr>
        <w:t>IGU-forløbet</w:t>
      </w:r>
      <w:r w:rsidR="001C61AA" w:rsidRPr="004E58A6">
        <w:rPr>
          <w:rFonts w:asciiTheme="minorHAnsi" w:hAnsiTheme="minorHAnsi" w:cstheme="minorHAnsi"/>
          <w:sz w:val="22"/>
          <w:szCs w:val="22"/>
        </w:rPr>
        <w:t xml:space="preserve">. Denne periode </w:t>
      </w:r>
      <w:r w:rsidR="0007197D" w:rsidRPr="004E58A6">
        <w:rPr>
          <w:rFonts w:asciiTheme="minorHAnsi" w:hAnsiTheme="minorHAnsi" w:cstheme="minorHAnsi"/>
          <w:sz w:val="22"/>
          <w:szCs w:val="22"/>
        </w:rPr>
        <w:t>vil typisk</w:t>
      </w:r>
      <w:r w:rsidR="001C61AA" w:rsidRPr="004E58A6">
        <w:rPr>
          <w:rFonts w:asciiTheme="minorHAnsi" w:hAnsiTheme="minorHAnsi" w:cstheme="minorHAnsi"/>
          <w:sz w:val="22"/>
          <w:szCs w:val="22"/>
        </w:rPr>
        <w:t xml:space="preserve"> vare </w:t>
      </w:r>
      <w:r w:rsidR="00A82559" w:rsidRPr="004E58A6">
        <w:rPr>
          <w:rFonts w:asciiTheme="minorHAnsi" w:hAnsiTheme="minorHAnsi" w:cstheme="minorHAnsi"/>
          <w:sz w:val="22"/>
          <w:szCs w:val="22"/>
        </w:rPr>
        <w:t>18 - 20</w:t>
      </w:r>
      <w:r w:rsidR="001C61AA" w:rsidRPr="004E58A6">
        <w:rPr>
          <w:rFonts w:asciiTheme="minorHAnsi" w:hAnsiTheme="minorHAnsi" w:cstheme="minorHAnsi"/>
          <w:sz w:val="22"/>
          <w:szCs w:val="22"/>
        </w:rPr>
        <w:t xml:space="preserve"> måneder. Under oplæringen følges</w:t>
      </w:r>
      <w:r w:rsidR="00695074" w:rsidRPr="004E58A6">
        <w:rPr>
          <w:rFonts w:asciiTheme="minorHAnsi" w:hAnsiTheme="minorHAnsi" w:cstheme="minorHAnsi"/>
          <w:sz w:val="22"/>
          <w:szCs w:val="22"/>
        </w:rPr>
        <w:t xml:space="preserve"> den</w:t>
      </w:r>
      <w:r w:rsidR="001C61AA" w:rsidRPr="004E58A6">
        <w:rPr>
          <w:rFonts w:asciiTheme="minorHAnsi" w:hAnsiTheme="minorHAnsi" w:cstheme="minorHAnsi"/>
          <w:sz w:val="22"/>
          <w:szCs w:val="22"/>
        </w:rPr>
        <w:t xml:space="preserve"> IGU-</w:t>
      </w:r>
      <w:r w:rsidR="00695074" w:rsidRPr="004E58A6">
        <w:rPr>
          <w:rFonts w:asciiTheme="minorHAnsi" w:hAnsiTheme="minorHAnsi" w:cstheme="minorHAnsi"/>
          <w:sz w:val="22"/>
          <w:szCs w:val="22"/>
        </w:rPr>
        <w:t>ansatte</w:t>
      </w:r>
      <w:r w:rsidR="001C61AA" w:rsidRPr="004E58A6">
        <w:rPr>
          <w:rFonts w:asciiTheme="minorHAnsi" w:hAnsiTheme="minorHAnsi" w:cstheme="minorHAnsi"/>
          <w:sz w:val="22"/>
          <w:szCs w:val="22"/>
        </w:rPr>
        <w:t xml:space="preserve"> af en mentor.</w:t>
      </w:r>
    </w:p>
    <w:p w:rsidR="004E6687" w:rsidRPr="004E58A6" w:rsidRDefault="004E6687" w:rsidP="00765B19">
      <w:pPr>
        <w:rPr>
          <w:rFonts w:asciiTheme="minorHAnsi" w:hAnsiTheme="minorHAnsi" w:cstheme="minorHAnsi"/>
          <w:sz w:val="22"/>
          <w:szCs w:val="22"/>
        </w:rPr>
      </w:pPr>
    </w:p>
    <w:p w:rsidR="007C5B13" w:rsidRPr="004E58A6" w:rsidRDefault="007C5B13" w:rsidP="007C5B13">
      <w:pPr>
        <w:rPr>
          <w:rFonts w:asciiTheme="minorHAnsi" w:hAnsiTheme="minorHAnsi" w:cstheme="minorHAnsi"/>
          <w:sz w:val="22"/>
          <w:szCs w:val="22"/>
          <w:u w:val="single"/>
        </w:rPr>
      </w:pPr>
      <w:r w:rsidRPr="004E58A6">
        <w:rPr>
          <w:rFonts w:asciiTheme="minorHAnsi" w:hAnsiTheme="minorHAnsi" w:cstheme="minorHAnsi"/>
          <w:sz w:val="22"/>
          <w:szCs w:val="22"/>
          <w:u w:val="single"/>
        </w:rPr>
        <w:t>Forudsætninger for indsatsen</w:t>
      </w:r>
    </w:p>
    <w:p w:rsidR="007C5B13" w:rsidRPr="004E58A6" w:rsidRDefault="007C5B13" w:rsidP="007C5B13">
      <w:pPr>
        <w:rPr>
          <w:rFonts w:asciiTheme="minorHAnsi" w:hAnsiTheme="minorHAnsi" w:cstheme="minorHAnsi"/>
          <w:sz w:val="22"/>
          <w:szCs w:val="22"/>
        </w:rPr>
      </w:pPr>
    </w:p>
    <w:p w:rsidR="007C5B13" w:rsidRPr="004E58A6" w:rsidRDefault="007C5B13" w:rsidP="007C5B13">
      <w:pPr>
        <w:rPr>
          <w:rFonts w:asciiTheme="minorHAnsi" w:hAnsiTheme="minorHAnsi" w:cstheme="minorHAnsi"/>
          <w:sz w:val="22"/>
          <w:szCs w:val="22"/>
        </w:rPr>
      </w:pPr>
      <w:r w:rsidRPr="004E58A6">
        <w:rPr>
          <w:rFonts w:asciiTheme="minorHAnsi" w:hAnsiTheme="minorHAnsi" w:cstheme="minorHAnsi"/>
          <w:sz w:val="22"/>
          <w:szCs w:val="22"/>
        </w:rPr>
        <w:t xml:space="preserve">Busbranchen skal i dialog med trafikselskaberne, således </w:t>
      </w:r>
      <w:r w:rsidR="001C5EF4" w:rsidRPr="004E58A6">
        <w:rPr>
          <w:rFonts w:asciiTheme="minorHAnsi" w:hAnsiTheme="minorHAnsi" w:cstheme="minorHAnsi"/>
          <w:sz w:val="22"/>
          <w:szCs w:val="22"/>
        </w:rPr>
        <w:t>at der kan indgås en aftale om</w:t>
      </w:r>
      <w:r w:rsidRPr="004E58A6">
        <w:rPr>
          <w:rFonts w:asciiTheme="minorHAnsi" w:hAnsiTheme="minorHAnsi" w:cstheme="minorHAnsi"/>
          <w:sz w:val="22"/>
          <w:szCs w:val="22"/>
        </w:rPr>
        <w:t xml:space="preserve">, at flygtninge under </w:t>
      </w:r>
      <w:r w:rsidR="0017790A" w:rsidRPr="004E58A6">
        <w:rPr>
          <w:rFonts w:asciiTheme="minorHAnsi" w:hAnsiTheme="minorHAnsi" w:cstheme="minorHAnsi"/>
          <w:sz w:val="22"/>
          <w:szCs w:val="22"/>
        </w:rPr>
        <w:t>forløbet</w:t>
      </w:r>
      <w:r w:rsidRPr="004E58A6">
        <w:rPr>
          <w:rFonts w:asciiTheme="minorHAnsi" w:hAnsiTheme="minorHAnsi" w:cstheme="minorHAnsi"/>
          <w:sz w:val="22"/>
          <w:szCs w:val="22"/>
        </w:rPr>
        <w:t xml:space="preserve"> er i gang med at lære dansk og først efter </w:t>
      </w:r>
      <w:r w:rsidR="00A82559" w:rsidRPr="004E58A6">
        <w:rPr>
          <w:rFonts w:asciiTheme="minorHAnsi" w:hAnsiTheme="minorHAnsi" w:cstheme="minorHAnsi"/>
          <w:sz w:val="22"/>
          <w:szCs w:val="22"/>
        </w:rPr>
        <w:t>IGU-forløbet</w:t>
      </w:r>
      <w:r w:rsidRPr="004E58A6">
        <w:rPr>
          <w:rFonts w:asciiTheme="minorHAnsi" w:hAnsiTheme="minorHAnsi" w:cstheme="minorHAnsi"/>
          <w:sz w:val="22"/>
          <w:szCs w:val="22"/>
        </w:rPr>
        <w:t xml:space="preserve"> har et </w:t>
      </w:r>
      <w:r w:rsidR="001C61AA" w:rsidRPr="004E58A6">
        <w:rPr>
          <w:rFonts w:asciiTheme="minorHAnsi" w:hAnsiTheme="minorHAnsi" w:cstheme="minorHAnsi"/>
          <w:sz w:val="22"/>
          <w:szCs w:val="22"/>
        </w:rPr>
        <w:t>passende</w:t>
      </w:r>
      <w:r w:rsidRPr="004E58A6">
        <w:rPr>
          <w:rFonts w:asciiTheme="minorHAnsi" w:hAnsiTheme="minorHAnsi" w:cstheme="minorHAnsi"/>
          <w:sz w:val="22"/>
          <w:szCs w:val="22"/>
        </w:rPr>
        <w:t xml:space="preserve"> </w:t>
      </w:r>
      <w:r w:rsidR="001C5EF4" w:rsidRPr="004E58A6">
        <w:rPr>
          <w:rFonts w:asciiTheme="minorHAnsi" w:hAnsiTheme="minorHAnsi" w:cstheme="minorHAnsi"/>
          <w:sz w:val="22"/>
          <w:szCs w:val="22"/>
        </w:rPr>
        <w:t>dansk</w:t>
      </w:r>
      <w:r w:rsidRPr="004E58A6">
        <w:rPr>
          <w:rFonts w:asciiTheme="minorHAnsi" w:hAnsiTheme="minorHAnsi" w:cstheme="minorHAnsi"/>
          <w:sz w:val="22"/>
          <w:szCs w:val="22"/>
        </w:rPr>
        <w:t>niveau.</w:t>
      </w:r>
    </w:p>
    <w:p w:rsidR="007C5B13" w:rsidRPr="004E58A6" w:rsidRDefault="007C5B13" w:rsidP="007C5B13">
      <w:pPr>
        <w:rPr>
          <w:rFonts w:asciiTheme="minorHAnsi" w:hAnsiTheme="minorHAnsi" w:cstheme="minorHAnsi"/>
          <w:sz w:val="22"/>
          <w:szCs w:val="22"/>
        </w:rPr>
      </w:pPr>
    </w:p>
    <w:p w:rsidR="000F74FB" w:rsidRPr="004E58A6" w:rsidRDefault="007C5B13" w:rsidP="001C5EF4">
      <w:pPr>
        <w:rPr>
          <w:rFonts w:asciiTheme="minorHAnsi" w:hAnsiTheme="minorHAnsi" w:cstheme="minorHAnsi"/>
          <w:sz w:val="22"/>
          <w:szCs w:val="22"/>
        </w:rPr>
      </w:pPr>
      <w:r w:rsidRPr="004E58A6">
        <w:rPr>
          <w:rFonts w:asciiTheme="minorHAnsi" w:hAnsiTheme="minorHAnsi" w:cstheme="minorHAnsi"/>
          <w:sz w:val="22"/>
          <w:szCs w:val="22"/>
        </w:rPr>
        <w:t xml:space="preserve">DI </w:t>
      </w:r>
      <w:r w:rsidR="00745939" w:rsidRPr="004E58A6">
        <w:rPr>
          <w:rFonts w:asciiTheme="minorHAnsi" w:hAnsiTheme="minorHAnsi" w:cstheme="minorHAnsi"/>
          <w:sz w:val="22"/>
          <w:szCs w:val="22"/>
        </w:rPr>
        <w:t>er</w:t>
      </w:r>
      <w:r w:rsidRPr="004E58A6">
        <w:rPr>
          <w:rFonts w:asciiTheme="minorHAnsi" w:hAnsiTheme="minorHAnsi" w:cstheme="minorHAnsi"/>
          <w:sz w:val="22"/>
          <w:szCs w:val="22"/>
        </w:rPr>
        <w:t xml:space="preserve"> i dialog med Trafikstyrelsen om en modernisering af køreprøveaflæggelsen</w:t>
      </w:r>
      <w:r w:rsidR="004E1FBA" w:rsidRPr="004E58A6">
        <w:rPr>
          <w:rFonts w:asciiTheme="minorHAnsi" w:hAnsiTheme="minorHAnsi" w:cstheme="minorHAnsi"/>
          <w:sz w:val="22"/>
          <w:szCs w:val="22"/>
        </w:rPr>
        <w:t>.</w:t>
      </w:r>
      <w:r w:rsidRPr="004E58A6">
        <w:rPr>
          <w:rFonts w:asciiTheme="minorHAnsi" w:hAnsiTheme="minorHAnsi" w:cstheme="minorHAnsi"/>
          <w:sz w:val="22"/>
          <w:szCs w:val="22"/>
        </w:rPr>
        <w:t xml:space="preserve"> </w:t>
      </w:r>
      <w:r w:rsidR="001C5EF4" w:rsidRPr="004E58A6">
        <w:rPr>
          <w:rFonts w:asciiTheme="minorHAnsi" w:hAnsiTheme="minorHAnsi" w:cstheme="minorHAnsi"/>
          <w:sz w:val="22"/>
          <w:szCs w:val="22"/>
        </w:rPr>
        <w:t xml:space="preserve">En ændring af reglerne for aflæggelse af køreprøve er dog ikke en betingelse for gennemførelse af dette </w:t>
      </w:r>
      <w:r w:rsidR="001C61AA" w:rsidRPr="004E58A6">
        <w:rPr>
          <w:rFonts w:asciiTheme="minorHAnsi" w:hAnsiTheme="minorHAnsi" w:cstheme="minorHAnsi"/>
          <w:sz w:val="22"/>
          <w:szCs w:val="22"/>
        </w:rPr>
        <w:t>forløb</w:t>
      </w:r>
      <w:r w:rsidR="001C5EF4" w:rsidRPr="004E58A6">
        <w:rPr>
          <w:rFonts w:asciiTheme="minorHAnsi" w:hAnsiTheme="minorHAnsi" w:cstheme="minorHAnsi"/>
          <w:sz w:val="22"/>
          <w:szCs w:val="22"/>
        </w:rPr>
        <w:t xml:space="preserve">. Under dette </w:t>
      </w:r>
      <w:r w:rsidR="001C61AA" w:rsidRPr="004E58A6">
        <w:rPr>
          <w:rFonts w:asciiTheme="minorHAnsi" w:hAnsiTheme="minorHAnsi" w:cstheme="minorHAnsi"/>
          <w:sz w:val="22"/>
          <w:szCs w:val="22"/>
        </w:rPr>
        <w:t>forløb</w:t>
      </w:r>
      <w:r w:rsidR="001C5EF4" w:rsidRPr="004E58A6">
        <w:rPr>
          <w:rFonts w:asciiTheme="minorHAnsi" w:hAnsiTheme="minorHAnsi" w:cstheme="minorHAnsi"/>
          <w:sz w:val="22"/>
          <w:szCs w:val="22"/>
        </w:rPr>
        <w:t xml:space="preserve"> for at uddanne flygtninge til buschauffører forudsættes det, at flygtningen går til den eksisterende køreprøve</w:t>
      </w:r>
      <w:r w:rsidR="004E6687" w:rsidRPr="004E58A6">
        <w:rPr>
          <w:rFonts w:asciiTheme="minorHAnsi" w:hAnsiTheme="minorHAnsi" w:cstheme="minorHAnsi"/>
          <w:sz w:val="22"/>
          <w:szCs w:val="22"/>
        </w:rPr>
        <w:t>, som skal afholdes på dansk</w:t>
      </w:r>
      <w:r w:rsidR="001C5EF4" w:rsidRPr="004E58A6">
        <w:rPr>
          <w:rFonts w:asciiTheme="minorHAnsi" w:hAnsiTheme="minorHAnsi" w:cstheme="minorHAnsi"/>
          <w:sz w:val="22"/>
          <w:szCs w:val="22"/>
        </w:rPr>
        <w:t xml:space="preserve">. </w:t>
      </w:r>
    </w:p>
    <w:p w:rsidR="001C5EF4" w:rsidRPr="004E58A6" w:rsidRDefault="001C5EF4" w:rsidP="001C5EF4">
      <w:pPr>
        <w:rPr>
          <w:rFonts w:asciiTheme="minorHAnsi" w:hAnsiTheme="minorHAnsi" w:cstheme="minorHAnsi"/>
          <w:sz w:val="22"/>
          <w:szCs w:val="22"/>
        </w:rPr>
      </w:pPr>
      <w:r w:rsidRPr="004E58A6">
        <w:rPr>
          <w:rFonts w:asciiTheme="minorHAnsi" w:hAnsiTheme="minorHAnsi" w:cstheme="minorHAnsi"/>
          <w:sz w:val="22"/>
          <w:szCs w:val="22"/>
        </w:rPr>
        <w:t>Det vurderes, at en ændring af køreprøven vil tage så lang tid at få gennemført, at det vil</w:t>
      </w:r>
      <w:r w:rsidR="004E6687" w:rsidRPr="004E58A6">
        <w:rPr>
          <w:rFonts w:asciiTheme="minorHAnsi" w:hAnsiTheme="minorHAnsi" w:cstheme="minorHAnsi"/>
          <w:sz w:val="22"/>
          <w:szCs w:val="22"/>
        </w:rPr>
        <w:t>le</w:t>
      </w:r>
      <w:r w:rsidRPr="004E58A6">
        <w:rPr>
          <w:rFonts w:asciiTheme="minorHAnsi" w:hAnsiTheme="minorHAnsi" w:cstheme="minorHAnsi"/>
          <w:sz w:val="22"/>
          <w:szCs w:val="22"/>
        </w:rPr>
        <w:t xml:space="preserve"> bremse </w:t>
      </w:r>
      <w:r w:rsidR="001C61AA" w:rsidRPr="004E58A6">
        <w:rPr>
          <w:rFonts w:asciiTheme="minorHAnsi" w:hAnsiTheme="minorHAnsi" w:cstheme="minorHAnsi"/>
          <w:sz w:val="22"/>
          <w:szCs w:val="22"/>
        </w:rPr>
        <w:t>forløbets</w:t>
      </w:r>
      <w:r w:rsidRPr="004E58A6">
        <w:rPr>
          <w:rFonts w:asciiTheme="minorHAnsi" w:hAnsiTheme="minorHAnsi" w:cstheme="minorHAnsi"/>
          <w:sz w:val="22"/>
          <w:szCs w:val="22"/>
        </w:rPr>
        <w:t xml:space="preserve"> realisering. </w:t>
      </w:r>
    </w:p>
    <w:p w:rsidR="004E1FBA" w:rsidRPr="004E58A6" w:rsidRDefault="004E1FBA" w:rsidP="007C5B13">
      <w:pPr>
        <w:rPr>
          <w:rFonts w:asciiTheme="minorHAnsi" w:hAnsiTheme="minorHAnsi" w:cstheme="minorHAnsi"/>
          <w:sz w:val="22"/>
          <w:szCs w:val="22"/>
        </w:rPr>
      </w:pPr>
    </w:p>
    <w:p w:rsidR="007C5B13" w:rsidRPr="004E58A6" w:rsidRDefault="004E1FBA" w:rsidP="007C5B13">
      <w:pPr>
        <w:rPr>
          <w:rFonts w:asciiTheme="minorHAnsi" w:hAnsiTheme="minorHAnsi" w:cstheme="minorHAnsi"/>
          <w:sz w:val="22"/>
          <w:szCs w:val="22"/>
        </w:rPr>
      </w:pPr>
      <w:r w:rsidRPr="004E58A6">
        <w:rPr>
          <w:rFonts w:asciiTheme="minorHAnsi" w:hAnsiTheme="minorHAnsi" w:cstheme="minorHAnsi"/>
          <w:sz w:val="22"/>
          <w:szCs w:val="22"/>
        </w:rPr>
        <w:t>K</w:t>
      </w:r>
      <w:r w:rsidR="007C5B13" w:rsidRPr="004E58A6">
        <w:rPr>
          <w:rFonts w:asciiTheme="minorHAnsi" w:hAnsiTheme="minorHAnsi" w:cstheme="minorHAnsi"/>
          <w:sz w:val="22"/>
          <w:szCs w:val="22"/>
        </w:rPr>
        <w:t>onvertering af udenlandske kørekort</w:t>
      </w:r>
      <w:r w:rsidRPr="004E58A6">
        <w:rPr>
          <w:rFonts w:asciiTheme="minorHAnsi" w:hAnsiTheme="minorHAnsi" w:cstheme="minorHAnsi"/>
          <w:sz w:val="22"/>
          <w:szCs w:val="22"/>
        </w:rPr>
        <w:t xml:space="preserve"> bør allerede ske med </w:t>
      </w:r>
      <w:r w:rsidR="00096AA4" w:rsidRPr="004E58A6">
        <w:rPr>
          <w:rFonts w:asciiTheme="minorHAnsi" w:hAnsiTheme="minorHAnsi" w:cstheme="minorHAnsi"/>
          <w:sz w:val="22"/>
          <w:szCs w:val="22"/>
        </w:rPr>
        <w:t>sprog</w:t>
      </w:r>
      <w:r w:rsidRPr="004E58A6">
        <w:rPr>
          <w:rFonts w:asciiTheme="minorHAnsi" w:hAnsiTheme="minorHAnsi" w:cstheme="minorHAnsi"/>
          <w:sz w:val="22"/>
          <w:szCs w:val="22"/>
        </w:rPr>
        <w:t xml:space="preserve">centerets mellemkomst inden flygtningen starter på </w:t>
      </w:r>
      <w:r w:rsidR="0017790A" w:rsidRPr="004E58A6">
        <w:rPr>
          <w:rFonts w:asciiTheme="minorHAnsi" w:hAnsiTheme="minorHAnsi" w:cstheme="minorHAnsi"/>
          <w:sz w:val="22"/>
          <w:szCs w:val="22"/>
        </w:rPr>
        <w:t>forløbet</w:t>
      </w:r>
      <w:r w:rsidR="007C5B13" w:rsidRPr="004E58A6">
        <w:rPr>
          <w:rFonts w:asciiTheme="minorHAnsi" w:hAnsiTheme="minorHAnsi" w:cstheme="minorHAnsi"/>
          <w:sz w:val="22"/>
          <w:szCs w:val="22"/>
        </w:rPr>
        <w:t>.</w:t>
      </w:r>
    </w:p>
    <w:p w:rsidR="007C5B13" w:rsidRPr="004E58A6" w:rsidRDefault="007C5B13" w:rsidP="007C5B13">
      <w:pPr>
        <w:rPr>
          <w:rFonts w:asciiTheme="minorHAnsi" w:hAnsiTheme="minorHAnsi" w:cstheme="minorHAnsi"/>
          <w:sz w:val="22"/>
          <w:szCs w:val="22"/>
        </w:rPr>
      </w:pPr>
    </w:p>
    <w:p w:rsidR="0098208B" w:rsidRPr="004E58A6" w:rsidRDefault="0098208B" w:rsidP="00765B19">
      <w:pPr>
        <w:rPr>
          <w:rFonts w:asciiTheme="minorHAnsi" w:hAnsiTheme="minorHAnsi" w:cstheme="minorHAnsi"/>
          <w:sz w:val="22"/>
          <w:szCs w:val="22"/>
          <w:u w:val="single"/>
        </w:rPr>
      </w:pPr>
      <w:r w:rsidRPr="004E58A6">
        <w:rPr>
          <w:rFonts w:asciiTheme="minorHAnsi" w:hAnsiTheme="minorHAnsi" w:cstheme="minorHAnsi"/>
          <w:sz w:val="22"/>
          <w:szCs w:val="22"/>
          <w:u w:val="single"/>
        </w:rPr>
        <w:t>Økonomi og finansiering</w:t>
      </w:r>
    </w:p>
    <w:p w:rsidR="0098208B" w:rsidRPr="004E58A6" w:rsidRDefault="0098208B" w:rsidP="00765B19">
      <w:pPr>
        <w:rPr>
          <w:rFonts w:asciiTheme="minorHAnsi" w:hAnsiTheme="minorHAnsi" w:cstheme="minorHAnsi"/>
          <w:sz w:val="22"/>
          <w:szCs w:val="22"/>
        </w:rPr>
      </w:pPr>
    </w:p>
    <w:p w:rsidR="00F120BE" w:rsidRPr="004E58A6" w:rsidRDefault="001C61AA" w:rsidP="00765B19">
      <w:pPr>
        <w:rPr>
          <w:rFonts w:asciiTheme="minorHAnsi" w:hAnsiTheme="minorHAnsi" w:cstheme="minorHAnsi"/>
          <w:sz w:val="22"/>
          <w:szCs w:val="22"/>
        </w:rPr>
      </w:pPr>
      <w:r w:rsidRPr="004E58A6">
        <w:rPr>
          <w:rFonts w:asciiTheme="minorHAnsi" w:hAnsiTheme="minorHAnsi" w:cstheme="minorHAnsi"/>
          <w:sz w:val="22"/>
          <w:szCs w:val="22"/>
        </w:rPr>
        <w:t>Forløbet</w:t>
      </w:r>
      <w:r w:rsidR="00EA5913" w:rsidRPr="004E58A6">
        <w:rPr>
          <w:rFonts w:asciiTheme="minorHAnsi" w:hAnsiTheme="minorHAnsi" w:cstheme="minorHAnsi"/>
          <w:sz w:val="22"/>
          <w:szCs w:val="22"/>
        </w:rPr>
        <w:t xml:space="preserve"> </w:t>
      </w:r>
      <w:r w:rsidR="00656582" w:rsidRPr="004E58A6">
        <w:rPr>
          <w:rFonts w:asciiTheme="minorHAnsi" w:hAnsiTheme="minorHAnsi" w:cstheme="minorHAnsi"/>
          <w:sz w:val="22"/>
          <w:szCs w:val="22"/>
        </w:rPr>
        <w:t xml:space="preserve">gennemføres </w:t>
      </w:r>
      <w:r w:rsidRPr="004E58A6">
        <w:rPr>
          <w:rFonts w:asciiTheme="minorHAnsi" w:hAnsiTheme="minorHAnsi" w:cstheme="minorHAnsi"/>
          <w:sz w:val="22"/>
          <w:szCs w:val="22"/>
        </w:rPr>
        <w:t xml:space="preserve">under IGU-ordningen. </w:t>
      </w:r>
    </w:p>
    <w:p w:rsidR="00E34705" w:rsidRPr="004E58A6" w:rsidRDefault="00E34705" w:rsidP="00765B19">
      <w:pPr>
        <w:rPr>
          <w:rFonts w:asciiTheme="minorHAnsi" w:hAnsiTheme="minorHAnsi" w:cstheme="minorHAnsi"/>
          <w:sz w:val="22"/>
          <w:szCs w:val="22"/>
        </w:rPr>
      </w:pPr>
    </w:p>
    <w:p w:rsidR="00941BDA" w:rsidRPr="004E58A6" w:rsidRDefault="00420894" w:rsidP="00941BDA">
      <w:pPr>
        <w:rPr>
          <w:rFonts w:asciiTheme="minorHAnsi" w:hAnsiTheme="minorHAnsi" w:cstheme="minorHAnsi"/>
          <w:sz w:val="22"/>
          <w:szCs w:val="22"/>
        </w:rPr>
      </w:pPr>
      <w:r w:rsidRPr="004E58A6">
        <w:rPr>
          <w:rFonts w:asciiTheme="minorHAnsi" w:hAnsiTheme="minorHAnsi" w:cstheme="minorHAnsi"/>
          <w:sz w:val="22"/>
          <w:szCs w:val="22"/>
        </w:rPr>
        <w:t>De første 4 – 6</w:t>
      </w:r>
      <w:r w:rsidR="00A85589" w:rsidRPr="004E58A6">
        <w:rPr>
          <w:rFonts w:asciiTheme="minorHAnsi" w:hAnsiTheme="minorHAnsi" w:cstheme="minorHAnsi"/>
          <w:sz w:val="22"/>
          <w:szCs w:val="22"/>
        </w:rPr>
        <w:t xml:space="preserve"> måneder </w:t>
      </w:r>
      <w:r w:rsidR="004804EB" w:rsidRPr="004E58A6">
        <w:rPr>
          <w:rFonts w:asciiTheme="minorHAnsi" w:hAnsiTheme="minorHAnsi" w:cstheme="minorHAnsi"/>
          <w:sz w:val="22"/>
          <w:szCs w:val="22"/>
        </w:rPr>
        <w:t>– uddannelsesdelen – finansieres</w:t>
      </w:r>
      <w:r w:rsidR="00CC08B7" w:rsidRPr="004E58A6">
        <w:rPr>
          <w:rFonts w:asciiTheme="minorHAnsi" w:hAnsiTheme="minorHAnsi" w:cstheme="minorHAnsi"/>
          <w:sz w:val="22"/>
          <w:szCs w:val="22"/>
        </w:rPr>
        <w:t xml:space="preserve"> af </w:t>
      </w:r>
      <w:r w:rsidR="00923CBB" w:rsidRPr="004E58A6">
        <w:rPr>
          <w:rFonts w:asciiTheme="minorHAnsi" w:hAnsiTheme="minorHAnsi" w:cstheme="minorHAnsi"/>
          <w:sz w:val="22"/>
          <w:szCs w:val="22"/>
        </w:rPr>
        <w:t>det offentlige</w:t>
      </w:r>
      <w:r w:rsidR="00CC08B7" w:rsidRPr="004E58A6">
        <w:rPr>
          <w:rFonts w:asciiTheme="minorHAnsi" w:hAnsiTheme="minorHAnsi" w:cstheme="minorHAnsi"/>
          <w:sz w:val="22"/>
          <w:szCs w:val="22"/>
        </w:rPr>
        <w:t>,</w:t>
      </w:r>
      <w:r w:rsidR="004804EB" w:rsidRPr="004E58A6">
        <w:rPr>
          <w:rFonts w:asciiTheme="minorHAnsi" w:hAnsiTheme="minorHAnsi" w:cstheme="minorHAnsi"/>
          <w:sz w:val="22"/>
          <w:szCs w:val="22"/>
        </w:rPr>
        <w:t xml:space="preserve"> både uddannelse og </w:t>
      </w:r>
      <w:r w:rsidR="00CC08B7" w:rsidRPr="004E58A6">
        <w:rPr>
          <w:rFonts w:asciiTheme="minorHAnsi" w:hAnsiTheme="minorHAnsi" w:cstheme="minorHAnsi"/>
          <w:sz w:val="22"/>
          <w:szCs w:val="22"/>
        </w:rPr>
        <w:t>forsørgelse.</w:t>
      </w:r>
      <w:r w:rsidR="007F37E0" w:rsidRPr="004E58A6">
        <w:rPr>
          <w:rFonts w:asciiTheme="minorHAnsi" w:hAnsiTheme="minorHAnsi" w:cstheme="minorHAnsi"/>
          <w:sz w:val="22"/>
          <w:szCs w:val="22"/>
        </w:rPr>
        <w:t xml:space="preserve"> </w:t>
      </w:r>
      <w:r w:rsidR="0007197D" w:rsidRPr="004E58A6">
        <w:rPr>
          <w:rFonts w:asciiTheme="minorHAnsi" w:hAnsiTheme="minorHAnsi" w:cstheme="minorHAnsi"/>
          <w:sz w:val="22"/>
          <w:szCs w:val="22"/>
        </w:rPr>
        <w:t xml:space="preserve">Under uddannelsesdelen modtager </w:t>
      </w:r>
      <w:r w:rsidR="00941BDA" w:rsidRPr="004E58A6">
        <w:rPr>
          <w:rFonts w:asciiTheme="minorHAnsi" w:hAnsiTheme="minorHAnsi" w:cstheme="minorHAnsi"/>
          <w:sz w:val="22"/>
          <w:szCs w:val="22"/>
        </w:rPr>
        <w:t>den IGU-ansatte</w:t>
      </w:r>
      <w:r w:rsidR="0007197D" w:rsidRPr="004E58A6">
        <w:rPr>
          <w:rFonts w:asciiTheme="minorHAnsi" w:hAnsiTheme="minorHAnsi" w:cstheme="minorHAnsi"/>
          <w:sz w:val="22"/>
          <w:szCs w:val="22"/>
        </w:rPr>
        <w:t xml:space="preserve"> integrationsydelse. </w:t>
      </w:r>
      <w:r w:rsidR="00941BDA" w:rsidRPr="004E58A6">
        <w:rPr>
          <w:rFonts w:asciiTheme="minorHAnsi" w:hAnsiTheme="minorHAnsi" w:cstheme="minorHAnsi"/>
          <w:sz w:val="22"/>
          <w:szCs w:val="22"/>
        </w:rPr>
        <w:t>Det er den IGU-ansatte</w:t>
      </w:r>
      <w:r w:rsidR="000F74FB" w:rsidRPr="004E58A6">
        <w:rPr>
          <w:rFonts w:asciiTheme="minorHAnsi" w:hAnsiTheme="minorHAnsi" w:cstheme="minorHAnsi"/>
          <w:sz w:val="22"/>
          <w:szCs w:val="22"/>
        </w:rPr>
        <w:t xml:space="preserve"> selv</w:t>
      </w:r>
      <w:r w:rsidR="00941BDA" w:rsidRPr="004E58A6">
        <w:rPr>
          <w:rFonts w:asciiTheme="minorHAnsi" w:hAnsiTheme="minorHAnsi" w:cstheme="minorHAnsi"/>
          <w:sz w:val="22"/>
          <w:szCs w:val="22"/>
        </w:rPr>
        <w:t>, der skal søge kommunen om dette.</w:t>
      </w:r>
    </w:p>
    <w:p w:rsidR="0007197D" w:rsidRPr="004E58A6" w:rsidRDefault="008E0D00" w:rsidP="0007197D">
      <w:pPr>
        <w:rPr>
          <w:rFonts w:asciiTheme="minorHAnsi" w:hAnsiTheme="minorHAnsi" w:cstheme="minorHAnsi"/>
          <w:sz w:val="22"/>
          <w:szCs w:val="22"/>
        </w:rPr>
      </w:pPr>
      <w:r w:rsidRPr="004E58A6">
        <w:rPr>
          <w:rFonts w:asciiTheme="minorHAnsi" w:hAnsiTheme="minorHAnsi" w:cstheme="minorHAnsi"/>
          <w:sz w:val="22"/>
          <w:szCs w:val="22"/>
        </w:rPr>
        <w:t xml:space="preserve">Der er ingen omkostninger for virksomheder under </w:t>
      </w:r>
      <w:r w:rsidR="00D81148" w:rsidRPr="004E58A6">
        <w:rPr>
          <w:rFonts w:asciiTheme="minorHAnsi" w:hAnsiTheme="minorHAnsi" w:cstheme="minorHAnsi"/>
          <w:sz w:val="22"/>
          <w:szCs w:val="22"/>
        </w:rPr>
        <w:t>uddannelsesdelen.</w:t>
      </w:r>
    </w:p>
    <w:p w:rsidR="0007197D" w:rsidRPr="004E58A6" w:rsidRDefault="0007197D" w:rsidP="0007197D">
      <w:pPr>
        <w:rPr>
          <w:rFonts w:asciiTheme="minorHAnsi" w:hAnsiTheme="minorHAnsi" w:cstheme="minorHAnsi"/>
          <w:sz w:val="22"/>
          <w:szCs w:val="22"/>
        </w:rPr>
      </w:pPr>
    </w:p>
    <w:p w:rsidR="00D81148" w:rsidRPr="004E58A6" w:rsidRDefault="0007197D" w:rsidP="00D81148">
      <w:pPr>
        <w:rPr>
          <w:rFonts w:asciiTheme="minorHAnsi" w:hAnsiTheme="minorHAnsi" w:cstheme="minorHAnsi"/>
          <w:sz w:val="22"/>
          <w:szCs w:val="22"/>
        </w:rPr>
      </w:pPr>
      <w:r w:rsidRPr="004E58A6">
        <w:rPr>
          <w:rFonts w:asciiTheme="minorHAnsi" w:hAnsiTheme="minorHAnsi" w:cstheme="minorHAnsi"/>
          <w:sz w:val="22"/>
          <w:szCs w:val="22"/>
        </w:rPr>
        <w:t xml:space="preserve">Under </w:t>
      </w:r>
      <w:r w:rsidR="000F74FB" w:rsidRPr="004E58A6">
        <w:rPr>
          <w:rFonts w:asciiTheme="minorHAnsi" w:hAnsiTheme="minorHAnsi" w:cstheme="minorHAnsi"/>
          <w:sz w:val="22"/>
          <w:szCs w:val="22"/>
        </w:rPr>
        <w:t>praktikken</w:t>
      </w:r>
      <w:r w:rsidRPr="004E58A6">
        <w:rPr>
          <w:rFonts w:asciiTheme="minorHAnsi" w:hAnsiTheme="minorHAnsi" w:cstheme="minorHAnsi"/>
          <w:sz w:val="22"/>
          <w:szCs w:val="22"/>
        </w:rPr>
        <w:t xml:space="preserve"> aflønnes flygtningen med overenskomstens EGU-sats – </w:t>
      </w:r>
      <w:r w:rsidR="00420894" w:rsidRPr="004E58A6">
        <w:rPr>
          <w:rFonts w:asciiTheme="minorHAnsi" w:hAnsiTheme="minorHAnsi" w:cstheme="minorHAnsi"/>
          <w:sz w:val="22"/>
          <w:szCs w:val="22"/>
        </w:rPr>
        <w:t xml:space="preserve">pt. </w:t>
      </w:r>
      <w:r w:rsidRPr="004E58A6">
        <w:rPr>
          <w:rFonts w:asciiTheme="minorHAnsi" w:hAnsiTheme="minorHAnsi" w:cstheme="minorHAnsi"/>
          <w:sz w:val="22"/>
          <w:szCs w:val="22"/>
        </w:rPr>
        <w:t>63,93 kr. pr. time.</w:t>
      </w:r>
      <w:r w:rsidR="007D613D" w:rsidRPr="004E58A6">
        <w:rPr>
          <w:rFonts w:asciiTheme="minorHAnsi" w:hAnsiTheme="minorHAnsi" w:cstheme="minorHAnsi"/>
          <w:sz w:val="22"/>
          <w:szCs w:val="22"/>
        </w:rPr>
        <w:t xml:space="preserve"> Øvrige vilkår, herund</w:t>
      </w:r>
      <w:r w:rsidR="006A5579" w:rsidRPr="004E58A6">
        <w:rPr>
          <w:rFonts w:asciiTheme="minorHAnsi" w:hAnsiTheme="minorHAnsi" w:cstheme="minorHAnsi"/>
          <w:sz w:val="22"/>
          <w:szCs w:val="22"/>
        </w:rPr>
        <w:t xml:space="preserve">er </w:t>
      </w:r>
      <w:r w:rsidR="00D81148" w:rsidRPr="004E58A6">
        <w:rPr>
          <w:rFonts w:asciiTheme="minorHAnsi" w:hAnsiTheme="minorHAnsi" w:cstheme="minorHAnsi"/>
          <w:sz w:val="22"/>
          <w:szCs w:val="22"/>
        </w:rPr>
        <w:t xml:space="preserve">pension, </w:t>
      </w:r>
      <w:r w:rsidR="006A5579" w:rsidRPr="004E58A6">
        <w:rPr>
          <w:rFonts w:asciiTheme="minorHAnsi" w:hAnsiTheme="minorHAnsi" w:cstheme="minorHAnsi"/>
          <w:sz w:val="22"/>
          <w:szCs w:val="22"/>
        </w:rPr>
        <w:t>overarbejdsbetaling</w:t>
      </w:r>
      <w:r w:rsidR="00D81148" w:rsidRPr="004E58A6">
        <w:rPr>
          <w:rFonts w:asciiTheme="minorHAnsi" w:hAnsiTheme="minorHAnsi" w:cstheme="minorHAnsi"/>
          <w:sz w:val="22"/>
          <w:szCs w:val="22"/>
        </w:rPr>
        <w:t xml:space="preserve"> m.v.</w:t>
      </w:r>
      <w:r w:rsidR="006A5579" w:rsidRPr="004E58A6">
        <w:rPr>
          <w:rFonts w:asciiTheme="minorHAnsi" w:hAnsiTheme="minorHAnsi" w:cstheme="minorHAnsi"/>
          <w:sz w:val="22"/>
          <w:szCs w:val="22"/>
        </w:rPr>
        <w:t>, følger AKT-</w:t>
      </w:r>
      <w:r w:rsidR="007D613D" w:rsidRPr="004E58A6">
        <w:rPr>
          <w:rFonts w:asciiTheme="minorHAnsi" w:hAnsiTheme="minorHAnsi" w:cstheme="minorHAnsi"/>
          <w:sz w:val="22"/>
          <w:szCs w:val="22"/>
        </w:rPr>
        <w:t>overenskomsten.</w:t>
      </w:r>
      <w:r w:rsidR="00D81148" w:rsidRPr="004E58A6">
        <w:rPr>
          <w:rFonts w:asciiTheme="minorHAnsi" w:hAnsiTheme="minorHAnsi" w:cstheme="minorHAnsi"/>
          <w:sz w:val="22"/>
          <w:szCs w:val="22"/>
        </w:rPr>
        <w:t xml:space="preserve"> Det er kun lønmæssigt der er forskel på IGU-ansatte og øvrige medarbejdere.</w:t>
      </w:r>
    </w:p>
    <w:p w:rsidR="006A4337" w:rsidRPr="004E58A6" w:rsidRDefault="006A4337" w:rsidP="007F37E0">
      <w:pPr>
        <w:rPr>
          <w:rFonts w:asciiTheme="minorHAnsi" w:hAnsiTheme="minorHAnsi" w:cstheme="minorHAnsi"/>
          <w:sz w:val="22"/>
          <w:szCs w:val="22"/>
        </w:rPr>
      </w:pPr>
    </w:p>
    <w:p w:rsidR="006A4337" w:rsidRPr="004E58A6" w:rsidRDefault="00745939" w:rsidP="007F37E0">
      <w:pPr>
        <w:rPr>
          <w:rFonts w:asciiTheme="minorHAnsi" w:hAnsiTheme="minorHAnsi" w:cstheme="minorHAnsi"/>
          <w:sz w:val="22"/>
          <w:szCs w:val="22"/>
        </w:rPr>
      </w:pPr>
      <w:r w:rsidRPr="004E58A6">
        <w:rPr>
          <w:rFonts w:asciiTheme="minorHAnsi" w:hAnsiTheme="minorHAnsi" w:cstheme="minorHAnsi"/>
          <w:sz w:val="22"/>
          <w:szCs w:val="22"/>
        </w:rPr>
        <w:t>D</w:t>
      </w:r>
      <w:r w:rsidR="006A4337" w:rsidRPr="004E58A6">
        <w:rPr>
          <w:rFonts w:asciiTheme="minorHAnsi" w:hAnsiTheme="minorHAnsi" w:cstheme="minorHAnsi"/>
          <w:sz w:val="22"/>
          <w:szCs w:val="22"/>
        </w:rPr>
        <w:t xml:space="preserve">er </w:t>
      </w:r>
      <w:r w:rsidRPr="004E58A6">
        <w:rPr>
          <w:rFonts w:asciiTheme="minorHAnsi" w:hAnsiTheme="minorHAnsi" w:cstheme="minorHAnsi"/>
          <w:sz w:val="22"/>
          <w:szCs w:val="22"/>
        </w:rPr>
        <w:t>er indført</w:t>
      </w:r>
      <w:r w:rsidR="006A4337" w:rsidRPr="004E58A6">
        <w:rPr>
          <w:rFonts w:asciiTheme="minorHAnsi" w:hAnsiTheme="minorHAnsi" w:cstheme="minorHAnsi"/>
          <w:sz w:val="22"/>
          <w:szCs w:val="22"/>
        </w:rPr>
        <w:t xml:space="preserve"> en bonusordning i IGU, </w:t>
      </w:r>
      <w:r w:rsidRPr="004E58A6">
        <w:rPr>
          <w:rFonts w:asciiTheme="minorHAnsi" w:hAnsiTheme="minorHAnsi" w:cstheme="minorHAnsi"/>
          <w:sz w:val="22"/>
          <w:szCs w:val="22"/>
        </w:rPr>
        <w:t>hvor</w:t>
      </w:r>
      <w:r w:rsidR="006A4337" w:rsidRPr="004E58A6">
        <w:rPr>
          <w:rFonts w:asciiTheme="minorHAnsi" w:hAnsiTheme="minorHAnsi" w:cstheme="minorHAnsi"/>
          <w:sz w:val="22"/>
          <w:szCs w:val="22"/>
        </w:rPr>
        <w:t xml:space="preserve"> virksomheden </w:t>
      </w:r>
      <w:r w:rsidR="00D81148" w:rsidRPr="004E58A6">
        <w:rPr>
          <w:rFonts w:asciiTheme="minorHAnsi" w:hAnsiTheme="minorHAnsi" w:cstheme="minorHAnsi"/>
          <w:sz w:val="22"/>
          <w:szCs w:val="22"/>
        </w:rPr>
        <w:t>kan søge</w:t>
      </w:r>
      <w:r w:rsidR="006A4337" w:rsidRPr="004E58A6">
        <w:rPr>
          <w:rFonts w:asciiTheme="minorHAnsi" w:hAnsiTheme="minorHAnsi" w:cstheme="minorHAnsi"/>
          <w:sz w:val="22"/>
          <w:szCs w:val="22"/>
        </w:rPr>
        <w:t xml:space="preserve"> en bonus </w:t>
      </w:r>
      <w:r w:rsidRPr="004E58A6">
        <w:rPr>
          <w:rFonts w:asciiTheme="minorHAnsi" w:hAnsiTheme="minorHAnsi" w:cstheme="minorHAnsi"/>
          <w:sz w:val="22"/>
          <w:szCs w:val="22"/>
        </w:rPr>
        <w:t xml:space="preserve">på 20.000 kr. </w:t>
      </w:r>
      <w:r w:rsidR="006A4337" w:rsidRPr="004E58A6">
        <w:rPr>
          <w:rFonts w:asciiTheme="minorHAnsi" w:hAnsiTheme="minorHAnsi" w:cstheme="minorHAnsi"/>
          <w:sz w:val="22"/>
          <w:szCs w:val="22"/>
        </w:rPr>
        <w:t xml:space="preserve">efter 6 måneders </w:t>
      </w:r>
      <w:r w:rsidRPr="004E58A6">
        <w:rPr>
          <w:rFonts w:asciiTheme="minorHAnsi" w:hAnsiTheme="minorHAnsi" w:cstheme="minorHAnsi"/>
          <w:sz w:val="22"/>
          <w:szCs w:val="22"/>
        </w:rPr>
        <w:t>forløb</w:t>
      </w:r>
      <w:r w:rsidR="00A82559" w:rsidRPr="004E58A6">
        <w:rPr>
          <w:rFonts w:asciiTheme="minorHAnsi" w:hAnsiTheme="minorHAnsi" w:cstheme="minorHAnsi"/>
          <w:sz w:val="22"/>
          <w:szCs w:val="22"/>
        </w:rPr>
        <w:t xml:space="preserve"> samt yderligere 20.000 kr., når IGU-forløbet er slut</w:t>
      </w:r>
      <w:r w:rsidR="006A4337" w:rsidRPr="004E58A6">
        <w:rPr>
          <w:rFonts w:asciiTheme="minorHAnsi" w:hAnsiTheme="minorHAnsi" w:cstheme="minorHAnsi"/>
          <w:sz w:val="22"/>
          <w:szCs w:val="22"/>
        </w:rPr>
        <w:t xml:space="preserve"> </w:t>
      </w:r>
    </w:p>
    <w:p w:rsidR="00E242C1" w:rsidRPr="004E58A6" w:rsidRDefault="00E242C1" w:rsidP="00765B19">
      <w:pPr>
        <w:rPr>
          <w:rFonts w:asciiTheme="minorHAnsi" w:hAnsiTheme="minorHAnsi" w:cstheme="minorHAnsi"/>
          <w:sz w:val="22"/>
          <w:szCs w:val="22"/>
        </w:rPr>
      </w:pPr>
    </w:p>
    <w:p w:rsidR="006A7D63" w:rsidRPr="004E58A6" w:rsidRDefault="00CC08B7" w:rsidP="00765B19">
      <w:pPr>
        <w:rPr>
          <w:rFonts w:asciiTheme="minorHAnsi" w:hAnsiTheme="minorHAnsi" w:cstheme="minorHAnsi"/>
          <w:sz w:val="22"/>
          <w:szCs w:val="22"/>
          <w:u w:val="single"/>
        </w:rPr>
      </w:pPr>
      <w:r w:rsidRPr="004E58A6">
        <w:rPr>
          <w:rFonts w:asciiTheme="minorHAnsi" w:hAnsiTheme="minorHAnsi" w:cstheme="minorHAnsi"/>
          <w:sz w:val="22"/>
          <w:szCs w:val="22"/>
          <w:u w:val="single"/>
        </w:rPr>
        <w:t>Udeståender og udfordringer</w:t>
      </w:r>
    </w:p>
    <w:p w:rsidR="00CC08B7" w:rsidRPr="004E58A6" w:rsidRDefault="00CC08B7" w:rsidP="00765B19">
      <w:pPr>
        <w:rPr>
          <w:rFonts w:asciiTheme="minorHAnsi" w:hAnsiTheme="minorHAnsi" w:cstheme="minorHAnsi"/>
          <w:sz w:val="22"/>
          <w:szCs w:val="22"/>
        </w:rPr>
      </w:pPr>
    </w:p>
    <w:p w:rsidR="00F07700" w:rsidRPr="004E58A6" w:rsidRDefault="00F07700" w:rsidP="00CC08B7">
      <w:pPr>
        <w:pStyle w:val="ListParagraph"/>
        <w:numPr>
          <w:ilvl w:val="0"/>
          <w:numId w:val="5"/>
        </w:numPr>
        <w:rPr>
          <w:rFonts w:asciiTheme="minorHAnsi" w:hAnsiTheme="minorHAnsi" w:cstheme="minorHAnsi"/>
          <w:sz w:val="22"/>
          <w:szCs w:val="22"/>
        </w:rPr>
      </w:pPr>
      <w:r w:rsidRPr="004E58A6">
        <w:rPr>
          <w:rFonts w:asciiTheme="minorHAnsi" w:hAnsiTheme="minorHAnsi" w:cstheme="minorHAnsi"/>
          <w:sz w:val="22"/>
          <w:szCs w:val="22"/>
        </w:rPr>
        <w:t xml:space="preserve">Busbranchen skal etablere konsortier i nærområder, som kan løfte </w:t>
      </w:r>
      <w:r w:rsidR="0017790A" w:rsidRPr="004E58A6">
        <w:rPr>
          <w:rFonts w:asciiTheme="minorHAnsi" w:hAnsiTheme="minorHAnsi" w:cstheme="minorHAnsi"/>
          <w:sz w:val="22"/>
          <w:szCs w:val="22"/>
        </w:rPr>
        <w:t>forløbet</w:t>
      </w:r>
      <w:r w:rsidRPr="004E58A6">
        <w:rPr>
          <w:rFonts w:asciiTheme="minorHAnsi" w:hAnsiTheme="minorHAnsi" w:cstheme="minorHAnsi"/>
          <w:sz w:val="22"/>
          <w:szCs w:val="22"/>
        </w:rPr>
        <w:t xml:space="preserve"> for hele hold (1</w:t>
      </w:r>
      <w:r w:rsidR="00D81148" w:rsidRPr="004E58A6">
        <w:rPr>
          <w:rFonts w:asciiTheme="minorHAnsi" w:hAnsiTheme="minorHAnsi" w:cstheme="minorHAnsi"/>
          <w:sz w:val="22"/>
          <w:szCs w:val="22"/>
        </w:rPr>
        <w:t>6</w:t>
      </w:r>
      <w:r w:rsidR="00E242C1" w:rsidRPr="004E58A6">
        <w:rPr>
          <w:rFonts w:asciiTheme="minorHAnsi" w:hAnsiTheme="minorHAnsi" w:cstheme="minorHAnsi"/>
          <w:sz w:val="22"/>
          <w:szCs w:val="22"/>
        </w:rPr>
        <w:t xml:space="preserve"> - 20</w:t>
      </w:r>
      <w:r w:rsidRPr="004E58A6">
        <w:rPr>
          <w:rFonts w:asciiTheme="minorHAnsi" w:hAnsiTheme="minorHAnsi" w:cstheme="minorHAnsi"/>
          <w:sz w:val="22"/>
          <w:szCs w:val="22"/>
        </w:rPr>
        <w:t xml:space="preserve"> flygtninge). I konsortiet indgår kommuner, der </w:t>
      </w:r>
      <w:r w:rsidR="00D97071" w:rsidRPr="004E58A6">
        <w:rPr>
          <w:rFonts w:asciiTheme="minorHAnsi" w:hAnsiTheme="minorHAnsi" w:cstheme="minorHAnsi"/>
          <w:sz w:val="22"/>
          <w:szCs w:val="22"/>
        </w:rPr>
        <w:t>skal</w:t>
      </w:r>
      <w:r w:rsidRPr="004E58A6">
        <w:rPr>
          <w:rFonts w:asciiTheme="minorHAnsi" w:hAnsiTheme="minorHAnsi" w:cstheme="minorHAnsi"/>
          <w:sz w:val="22"/>
          <w:szCs w:val="22"/>
        </w:rPr>
        <w:t xml:space="preserve"> stille </w:t>
      </w:r>
      <w:r w:rsidR="00D97071" w:rsidRPr="004E58A6">
        <w:rPr>
          <w:rFonts w:asciiTheme="minorHAnsi" w:hAnsiTheme="minorHAnsi" w:cstheme="minorHAnsi"/>
          <w:sz w:val="22"/>
          <w:szCs w:val="22"/>
        </w:rPr>
        <w:t xml:space="preserve">med </w:t>
      </w:r>
      <w:r w:rsidRPr="004E58A6">
        <w:rPr>
          <w:rFonts w:asciiTheme="minorHAnsi" w:hAnsiTheme="minorHAnsi" w:cstheme="minorHAnsi"/>
          <w:sz w:val="22"/>
          <w:szCs w:val="22"/>
        </w:rPr>
        <w:t>flygtninge, samt en transportskole, der kan løfte uddannelsesdelen.</w:t>
      </w:r>
      <w:r w:rsidR="0007197D" w:rsidRPr="004E58A6">
        <w:rPr>
          <w:rFonts w:asciiTheme="minorHAnsi" w:hAnsiTheme="minorHAnsi" w:cstheme="minorHAnsi"/>
          <w:sz w:val="22"/>
          <w:szCs w:val="22"/>
        </w:rPr>
        <w:t xml:space="preserve"> Det er helt afgørende, at der er en transportskole med, som kan levere uddannelsesdelen, og det kræver som nævnt, at der kan stilles hele hold.</w:t>
      </w:r>
    </w:p>
    <w:p w:rsidR="00267B56" w:rsidRPr="004E58A6" w:rsidRDefault="00267B56" w:rsidP="00CC08B7">
      <w:pPr>
        <w:pStyle w:val="ListParagraph"/>
        <w:numPr>
          <w:ilvl w:val="0"/>
          <w:numId w:val="5"/>
        </w:numPr>
        <w:rPr>
          <w:rFonts w:asciiTheme="minorHAnsi" w:hAnsiTheme="minorHAnsi" w:cstheme="minorHAnsi"/>
          <w:sz w:val="22"/>
          <w:szCs w:val="22"/>
        </w:rPr>
      </w:pPr>
      <w:r w:rsidRPr="004E58A6">
        <w:rPr>
          <w:rFonts w:asciiTheme="minorHAnsi" w:hAnsiTheme="minorHAnsi" w:cstheme="minorHAnsi"/>
          <w:sz w:val="22"/>
          <w:szCs w:val="22"/>
        </w:rPr>
        <w:t>Trafikstyrelsen skal anmodes om at ændre reglerne for erhvervelse af kørekort D ep.</w:t>
      </w:r>
    </w:p>
    <w:p w:rsidR="00267B56" w:rsidRPr="004E58A6" w:rsidRDefault="00267B56" w:rsidP="00CC08B7">
      <w:pPr>
        <w:pStyle w:val="ListParagraph"/>
        <w:numPr>
          <w:ilvl w:val="0"/>
          <w:numId w:val="5"/>
        </w:numPr>
        <w:rPr>
          <w:rFonts w:asciiTheme="minorHAnsi" w:hAnsiTheme="minorHAnsi" w:cstheme="minorHAnsi"/>
          <w:sz w:val="22"/>
          <w:szCs w:val="22"/>
        </w:rPr>
      </w:pPr>
      <w:r w:rsidRPr="004E58A6">
        <w:rPr>
          <w:rFonts w:asciiTheme="minorHAnsi" w:hAnsiTheme="minorHAnsi" w:cstheme="minorHAnsi"/>
          <w:sz w:val="22"/>
          <w:szCs w:val="22"/>
        </w:rPr>
        <w:t xml:space="preserve">Trafikselskaberne skal godkende </w:t>
      </w:r>
      <w:r w:rsidR="0017790A" w:rsidRPr="004E58A6">
        <w:rPr>
          <w:rFonts w:asciiTheme="minorHAnsi" w:hAnsiTheme="minorHAnsi" w:cstheme="minorHAnsi"/>
          <w:sz w:val="22"/>
          <w:szCs w:val="22"/>
        </w:rPr>
        <w:t>forløbet</w:t>
      </w:r>
      <w:r w:rsidRPr="004E58A6">
        <w:rPr>
          <w:rFonts w:asciiTheme="minorHAnsi" w:hAnsiTheme="minorHAnsi" w:cstheme="minorHAnsi"/>
          <w:sz w:val="22"/>
          <w:szCs w:val="22"/>
        </w:rPr>
        <w:t>.</w:t>
      </w:r>
      <w:r w:rsidR="000122F9" w:rsidRPr="004E58A6">
        <w:rPr>
          <w:rFonts w:asciiTheme="minorHAnsi" w:hAnsiTheme="minorHAnsi" w:cstheme="minorHAnsi"/>
          <w:sz w:val="22"/>
          <w:szCs w:val="22"/>
        </w:rPr>
        <w:t xml:space="preserve"> De skal acceptere, at IGU-eleven først har det fornødne danskniveau ved afslutningen af IGU-forløbet.</w:t>
      </w:r>
    </w:p>
    <w:p w:rsidR="0007171C" w:rsidRPr="004E58A6" w:rsidRDefault="0007171C" w:rsidP="00CC08B7">
      <w:pPr>
        <w:pStyle w:val="ListParagraph"/>
        <w:numPr>
          <w:ilvl w:val="0"/>
          <w:numId w:val="5"/>
        </w:numPr>
        <w:rPr>
          <w:rFonts w:asciiTheme="minorHAnsi" w:hAnsiTheme="minorHAnsi" w:cstheme="minorHAnsi"/>
          <w:sz w:val="22"/>
          <w:szCs w:val="22"/>
        </w:rPr>
      </w:pPr>
      <w:r w:rsidRPr="004E58A6">
        <w:rPr>
          <w:rFonts w:asciiTheme="minorHAnsi" w:hAnsiTheme="minorHAnsi" w:cstheme="minorHAnsi"/>
          <w:sz w:val="22"/>
          <w:szCs w:val="22"/>
        </w:rPr>
        <w:t>En IGU-aftale er ikke bindende, forstået på den måde, at der ikke i lovgivningen er anført nogen sanktioner, hvis flygtningen løber fra aftalen (virksomheden mister sin mulighed for bonus, hvis den opsiger aftalen). I selve skemaet er der anført: ”Stillingen kan i øvrigt opsiges efter de almindelige opsigelsesregler og –varsler i overenskomsten”</w:t>
      </w:r>
    </w:p>
    <w:p w:rsidR="001C5EF4" w:rsidRPr="004E58A6" w:rsidRDefault="001C5EF4">
      <w:pPr>
        <w:rPr>
          <w:rFonts w:asciiTheme="minorHAnsi" w:hAnsiTheme="minorHAnsi" w:cstheme="minorHAnsi"/>
          <w:sz w:val="22"/>
          <w:szCs w:val="22"/>
        </w:rPr>
      </w:pPr>
    </w:p>
    <w:p w:rsidR="006075B9" w:rsidRPr="004E58A6" w:rsidRDefault="006075B9">
      <w:pPr>
        <w:rPr>
          <w:rFonts w:asciiTheme="minorHAnsi" w:hAnsiTheme="minorHAnsi" w:cstheme="minorHAnsi"/>
          <w:sz w:val="22"/>
          <w:szCs w:val="22"/>
        </w:rPr>
      </w:pPr>
    </w:p>
    <w:p w:rsidR="006075B9" w:rsidRDefault="006075B9">
      <w:pPr>
        <w:rPr>
          <w:rFonts w:asciiTheme="minorHAnsi" w:hAnsiTheme="minorHAnsi" w:cstheme="minorHAnsi"/>
          <w:sz w:val="22"/>
          <w:szCs w:val="22"/>
        </w:rPr>
      </w:pPr>
      <w:r w:rsidRPr="004E58A6">
        <w:rPr>
          <w:rFonts w:asciiTheme="minorHAnsi" w:hAnsiTheme="minorHAnsi" w:cstheme="minorHAnsi"/>
          <w:sz w:val="22"/>
          <w:szCs w:val="22"/>
        </w:rPr>
        <w:t xml:space="preserve">Link: Ministeriets vejledning om IGU: </w:t>
      </w:r>
      <w:hyperlink r:id="rId9" w:history="1">
        <w:r w:rsidRPr="004E58A6">
          <w:rPr>
            <w:rStyle w:val="Hyperlink"/>
            <w:rFonts w:asciiTheme="minorHAnsi" w:hAnsiTheme="minorHAnsi" w:cstheme="minorHAnsi"/>
            <w:sz w:val="22"/>
            <w:szCs w:val="22"/>
          </w:rPr>
          <w:t>http://uibm.dk/arbejdsomrader/Integration/integrationsgrunduddannelsen</w:t>
        </w:r>
      </w:hyperlink>
    </w:p>
    <w:sectPr w:rsidR="006075B9" w:rsidSect="004D6EF2">
      <w:footerReference w:type="default" r:id="rId10"/>
      <w:pgSz w:w="11906" w:h="16838"/>
      <w:pgMar w:top="1701" w:right="1134" w:bottom="170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F2" w:rsidRDefault="004D6EF2" w:rsidP="004D6EF2">
      <w:r>
        <w:separator/>
      </w:r>
    </w:p>
  </w:endnote>
  <w:endnote w:type="continuationSeparator" w:id="0">
    <w:p w:rsidR="004D6EF2" w:rsidRDefault="004D6EF2" w:rsidP="004D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38055"/>
      <w:docPartObj>
        <w:docPartGallery w:val="Page Numbers (Bottom of Page)"/>
        <w:docPartUnique/>
      </w:docPartObj>
    </w:sdtPr>
    <w:sdtEndPr/>
    <w:sdtContent>
      <w:p w:rsidR="004D6EF2" w:rsidRDefault="004D6EF2" w:rsidP="005A7032">
        <w:pPr>
          <w:pStyle w:val="Footer"/>
        </w:pPr>
        <w:r>
          <w:t xml:space="preserve">Page </w:t>
        </w:r>
        <w:sdt>
          <w:sdtPr>
            <w:id w:val="122350788"/>
            <w:docPartObj>
              <w:docPartGallery w:val="Page Numbers (Top of Page)"/>
              <w:docPartUnique/>
            </w:docPartObj>
          </w:sdtPr>
          <w:sdtEndPr/>
          <w:sdtContent>
            <w:r>
              <w:fldChar w:fldCharType="begin"/>
            </w:r>
            <w:r>
              <w:instrText>PAGE</w:instrText>
            </w:r>
            <w:r>
              <w:fldChar w:fldCharType="separate"/>
            </w:r>
            <w:r w:rsidR="007C2150">
              <w:rPr>
                <w:noProof/>
              </w:rPr>
              <w:t>4</w:t>
            </w:r>
            <w:r>
              <w:fldChar w:fldCharType="end"/>
            </w:r>
          </w:sdtContent>
        </w:sdt>
        <w:r>
          <w:t xml:space="preserve"> of </w:t>
        </w:r>
        <w:r>
          <w:fldChar w:fldCharType="begin"/>
        </w:r>
        <w:r>
          <w:instrText xml:space="preserve"> NUMPAGES</w:instrText>
        </w:r>
        <w:r>
          <w:fldChar w:fldCharType="separate"/>
        </w:r>
        <w:r w:rsidR="007C2150">
          <w:rPr>
            <w:noProof/>
          </w:rPr>
          <w:t>4</w:t>
        </w:r>
        <w:r>
          <w:fldChar w:fldCharType="end"/>
        </w:r>
      </w:p>
    </w:sdtContent>
  </w:sdt>
  <w:p w:rsidR="004D6EF2" w:rsidRDefault="004D6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F2" w:rsidRDefault="004D6EF2" w:rsidP="004D6EF2">
      <w:r>
        <w:separator/>
      </w:r>
    </w:p>
  </w:footnote>
  <w:footnote w:type="continuationSeparator" w:id="0">
    <w:p w:rsidR="004D6EF2" w:rsidRDefault="004D6EF2" w:rsidP="004D6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F63"/>
    <w:multiLevelType w:val="hybridMultilevel"/>
    <w:tmpl w:val="E4F8AA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C3545F"/>
    <w:multiLevelType w:val="multilevel"/>
    <w:tmpl w:val="98DA92A4"/>
    <w:lvl w:ilvl="0">
      <w:start w:val="1"/>
      <w:numFmt w:val="bullet"/>
      <w:lvlRestart w:val="0"/>
      <w:lvlText w:val="-"/>
      <w:lvlJc w:val="left"/>
      <w:pPr>
        <w:ind w:left="397" w:hanging="397"/>
      </w:pPr>
      <w:rPr>
        <w:rFonts w:ascii="Times New Roman" w:hAnsi="Times New Roman" w:cs="Times New Roman"/>
      </w:rPr>
    </w:lvl>
    <w:lvl w:ilvl="1">
      <w:start w:val="1"/>
      <w:numFmt w:val="bullet"/>
      <w:lvlText w:val="-"/>
      <w:lvlJc w:val="left"/>
      <w:pPr>
        <w:ind w:left="794" w:hanging="397"/>
      </w:pPr>
      <w:rPr>
        <w:rFonts w:ascii="Times New Roman" w:hAnsi="Times New Roman" w:cs="Times New Roman"/>
      </w:rPr>
    </w:lvl>
    <w:lvl w:ilvl="2">
      <w:start w:val="1"/>
      <w:numFmt w:val="bullet"/>
      <w:lvlText w:val="-"/>
      <w:lvlJc w:val="left"/>
      <w:pPr>
        <w:ind w:left="1191" w:hanging="397"/>
      </w:pPr>
      <w:rPr>
        <w:rFonts w:ascii="Times New Roman" w:hAnsi="Times New Roman" w:cs="Times New Roman"/>
      </w:rPr>
    </w:lvl>
    <w:lvl w:ilvl="3">
      <w:start w:val="1"/>
      <w:numFmt w:val="none"/>
      <w:lvlText w:val="-"/>
      <w:lvlJc w:val="left"/>
      <w:pPr>
        <w:ind w:left="1587" w:hanging="396"/>
      </w:pPr>
      <w:rPr>
        <w:rFonts w:ascii="Times New Roman" w:hAnsi="Times New Roman" w:cs="Times New Roman"/>
      </w:rPr>
    </w:lvl>
    <w:lvl w:ilvl="4">
      <w:start w:val="1"/>
      <w:numFmt w:val="none"/>
      <w:lvlText w:val="-"/>
      <w:lvlJc w:val="left"/>
      <w:pPr>
        <w:ind w:left="1984" w:hanging="397"/>
      </w:pPr>
      <w:rPr>
        <w:rFonts w:ascii="Times New Roman" w:hAnsi="Times New Roman" w:cs="Times New Roman"/>
      </w:rPr>
    </w:lvl>
    <w:lvl w:ilvl="5">
      <w:start w:val="1"/>
      <w:numFmt w:val="none"/>
      <w:lvlText w:val="-"/>
      <w:lvlJc w:val="left"/>
      <w:pPr>
        <w:ind w:left="2381" w:hanging="397"/>
      </w:pPr>
      <w:rPr>
        <w:rFonts w:ascii="Times New Roman" w:hAnsi="Times New Roman" w:cs="Times New Roman"/>
      </w:rPr>
    </w:lvl>
    <w:lvl w:ilvl="6">
      <w:start w:val="1"/>
      <w:numFmt w:val="none"/>
      <w:lvlText w:val="-"/>
      <w:lvlJc w:val="left"/>
      <w:pPr>
        <w:ind w:left="2778" w:hanging="397"/>
      </w:pPr>
      <w:rPr>
        <w:rFonts w:ascii="Times New Roman" w:hAnsi="Times New Roman" w:cs="Times New Roman"/>
      </w:rPr>
    </w:lvl>
    <w:lvl w:ilvl="7">
      <w:start w:val="1"/>
      <w:numFmt w:val="none"/>
      <w:lvlText w:val="-"/>
      <w:lvlJc w:val="left"/>
      <w:pPr>
        <w:ind w:left="3175" w:hanging="397"/>
      </w:pPr>
      <w:rPr>
        <w:rFonts w:ascii="Times New Roman" w:hAnsi="Times New Roman" w:cs="Times New Roman"/>
      </w:rPr>
    </w:lvl>
    <w:lvl w:ilvl="8">
      <w:start w:val="1"/>
      <w:numFmt w:val="none"/>
      <w:lvlText w:val="-"/>
      <w:lvlJc w:val="left"/>
      <w:pPr>
        <w:ind w:left="3572" w:hanging="397"/>
      </w:pPr>
      <w:rPr>
        <w:rFonts w:ascii="Times New Roman" w:hAnsi="Times New Roman" w:cs="Times New Roman"/>
      </w:rPr>
    </w:lvl>
  </w:abstractNum>
  <w:abstractNum w:abstractNumId="2" w15:restartNumberingAfterBreak="0">
    <w:nsid w:val="2225284A"/>
    <w:multiLevelType w:val="hybridMultilevel"/>
    <w:tmpl w:val="B7884D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F61BF0"/>
    <w:multiLevelType w:val="hybridMultilevel"/>
    <w:tmpl w:val="5E6A82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BE1B6B"/>
    <w:multiLevelType w:val="hybridMultilevel"/>
    <w:tmpl w:val="305EDE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1C"/>
    <w:rsid w:val="0001118D"/>
    <w:rsid w:val="000122F9"/>
    <w:rsid w:val="0007171C"/>
    <w:rsid w:val="0007197D"/>
    <w:rsid w:val="00085151"/>
    <w:rsid w:val="00096AA4"/>
    <w:rsid w:val="000B6D7E"/>
    <w:rsid w:val="000F43B5"/>
    <w:rsid w:val="000F74FB"/>
    <w:rsid w:val="00110970"/>
    <w:rsid w:val="00110ED0"/>
    <w:rsid w:val="00144E62"/>
    <w:rsid w:val="00155407"/>
    <w:rsid w:val="0017790A"/>
    <w:rsid w:val="001C5EF4"/>
    <w:rsid w:val="001C61AA"/>
    <w:rsid w:val="001E76DA"/>
    <w:rsid w:val="001F39C1"/>
    <w:rsid w:val="001F526A"/>
    <w:rsid w:val="00217126"/>
    <w:rsid w:val="00222FFE"/>
    <w:rsid w:val="00262255"/>
    <w:rsid w:val="00267B56"/>
    <w:rsid w:val="00283616"/>
    <w:rsid w:val="002C14A3"/>
    <w:rsid w:val="002C6A46"/>
    <w:rsid w:val="003001CF"/>
    <w:rsid w:val="003258FE"/>
    <w:rsid w:val="003643EE"/>
    <w:rsid w:val="003957BD"/>
    <w:rsid w:val="003A52A5"/>
    <w:rsid w:val="003D40F0"/>
    <w:rsid w:val="00420894"/>
    <w:rsid w:val="00460F24"/>
    <w:rsid w:val="0047724E"/>
    <w:rsid w:val="004804EB"/>
    <w:rsid w:val="004B2BC3"/>
    <w:rsid w:val="004D6EF2"/>
    <w:rsid w:val="004E1FBA"/>
    <w:rsid w:val="004E58A6"/>
    <w:rsid w:val="004E6687"/>
    <w:rsid w:val="005124F2"/>
    <w:rsid w:val="005422A3"/>
    <w:rsid w:val="005776E7"/>
    <w:rsid w:val="005A6287"/>
    <w:rsid w:val="005E0C1B"/>
    <w:rsid w:val="006075B9"/>
    <w:rsid w:val="006307AE"/>
    <w:rsid w:val="00656582"/>
    <w:rsid w:val="00695074"/>
    <w:rsid w:val="006A4337"/>
    <w:rsid w:val="006A5579"/>
    <w:rsid w:val="006A7D63"/>
    <w:rsid w:val="006F5056"/>
    <w:rsid w:val="00714A9B"/>
    <w:rsid w:val="00744576"/>
    <w:rsid w:val="00745939"/>
    <w:rsid w:val="00765B19"/>
    <w:rsid w:val="00765E3B"/>
    <w:rsid w:val="007C2150"/>
    <w:rsid w:val="007C5B13"/>
    <w:rsid w:val="007D613D"/>
    <w:rsid w:val="007F37E0"/>
    <w:rsid w:val="007F5101"/>
    <w:rsid w:val="00874F1C"/>
    <w:rsid w:val="00882970"/>
    <w:rsid w:val="0089688B"/>
    <w:rsid w:val="008B5EA8"/>
    <w:rsid w:val="008D4E7F"/>
    <w:rsid w:val="008E0D00"/>
    <w:rsid w:val="008E106A"/>
    <w:rsid w:val="009231BD"/>
    <w:rsid w:val="00923CBB"/>
    <w:rsid w:val="00924187"/>
    <w:rsid w:val="00941BDA"/>
    <w:rsid w:val="00944A15"/>
    <w:rsid w:val="0098208B"/>
    <w:rsid w:val="009C583D"/>
    <w:rsid w:val="00A27F2E"/>
    <w:rsid w:val="00A437ED"/>
    <w:rsid w:val="00A70E33"/>
    <w:rsid w:val="00A8133B"/>
    <w:rsid w:val="00A82559"/>
    <w:rsid w:val="00A85589"/>
    <w:rsid w:val="00AB4B40"/>
    <w:rsid w:val="00AB6958"/>
    <w:rsid w:val="00AC401E"/>
    <w:rsid w:val="00B01D88"/>
    <w:rsid w:val="00B41F56"/>
    <w:rsid w:val="00B81165"/>
    <w:rsid w:val="00BA481C"/>
    <w:rsid w:val="00BD16BF"/>
    <w:rsid w:val="00BF4C94"/>
    <w:rsid w:val="00C067CE"/>
    <w:rsid w:val="00C443AD"/>
    <w:rsid w:val="00C549C1"/>
    <w:rsid w:val="00C57691"/>
    <w:rsid w:val="00C87732"/>
    <w:rsid w:val="00C912DB"/>
    <w:rsid w:val="00CA4B36"/>
    <w:rsid w:val="00CC08B7"/>
    <w:rsid w:val="00CD2FCA"/>
    <w:rsid w:val="00D02618"/>
    <w:rsid w:val="00D44238"/>
    <w:rsid w:val="00D81148"/>
    <w:rsid w:val="00D91EF6"/>
    <w:rsid w:val="00D97071"/>
    <w:rsid w:val="00DC1CC7"/>
    <w:rsid w:val="00DE0464"/>
    <w:rsid w:val="00DE44CE"/>
    <w:rsid w:val="00E05BC2"/>
    <w:rsid w:val="00E1097E"/>
    <w:rsid w:val="00E242C1"/>
    <w:rsid w:val="00E34705"/>
    <w:rsid w:val="00E50964"/>
    <w:rsid w:val="00E56EEF"/>
    <w:rsid w:val="00E80484"/>
    <w:rsid w:val="00EA5913"/>
    <w:rsid w:val="00EB5C1C"/>
    <w:rsid w:val="00EC2B79"/>
    <w:rsid w:val="00ED1389"/>
    <w:rsid w:val="00F07700"/>
    <w:rsid w:val="00F120BE"/>
    <w:rsid w:val="00F82F03"/>
    <w:rsid w:val="00FC178D"/>
    <w:rsid w:val="00FE0E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2515E0-9DE7-48EA-BDA8-065A9D6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1C"/>
    <w:pPr>
      <w:ind w:left="720"/>
      <w:contextualSpacing/>
    </w:pPr>
  </w:style>
  <w:style w:type="paragraph" w:styleId="BalloonText">
    <w:name w:val="Balloon Text"/>
    <w:basedOn w:val="Normal"/>
    <w:link w:val="BalloonTextChar"/>
    <w:rsid w:val="00656582"/>
    <w:rPr>
      <w:rFonts w:ascii="Segoe UI" w:hAnsi="Segoe UI" w:cs="Segoe UI"/>
      <w:sz w:val="18"/>
      <w:szCs w:val="18"/>
    </w:rPr>
  </w:style>
  <w:style w:type="character" w:customStyle="1" w:styleId="BalloonTextChar">
    <w:name w:val="Balloon Text Char"/>
    <w:basedOn w:val="DefaultParagraphFont"/>
    <w:link w:val="BalloonText"/>
    <w:rsid w:val="00656582"/>
    <w:rPr>
      <w:rFonts w:ascii="Segoe UI" w:hAnsi="Segoe UI" w:cs="Segoe UI"/>
      <w:sz w:val="18"/>
      <w:szCs w:val="18"/>
    </w:rPr>
  </w:style>
  <w:style w:type="paragraph" w:styleId="Header">
    <w:name w:val="header"/>
    <w:basedOn w:val="Normal"/>
    <w:link w:val="HeaderChar"/>
    <w:rsid w:val="004D6EF2"/>
    <w:pPr>
      <w:tabs>
        <w:tab w:val="center" w:pos="4819"/>
        <w:tab w:val="right" w:pos="9638"/>
      </w:tabs>
    </w:pPr>
  </w:style>
  <w:style w:type="character" w:customStyle="1" w:styleId="HeaderChar">
    <w:name w:val="Header Char"/>
    <w:basedOn w:val="DefaultParagraphFont"/>
    <w:link w:val="Header"/>
    <w:rsid w:val="004D6EF2"/>
    <w:rPr>
      <w:sz w:val="24"/>
      <w:szCs w:val="24"/>
    </w:rPr>
  </w:style>
  <w:style w:type="paragraph" w:styleId="Footer">
    <w:name w:val="footer"/>
    <w:basedOn w:val="Normal"/>
    <w:link w:val="FooterChar"/>
    <w:uiPriority w:val="99"/>
    <w:rsid w:val="004D6EF2"/>
    <w:pPr>
      <w:tabs>
        <w:tab w:val="center" w:pos="4819"/>
        <w:tab w:val="right" w:pos="9638"/>
      </w:tabs>
    </w:pPr>
  </w:style>
  <w:style w:type="character" w:customStyle="1" w:styleId="FooterChar">
    <w:name w:val="Footer Char"/>
    <w:basedOn w:val="DefaultParagraphFont"/>
    <w:link w:val="Footer"/>
    <w:uiPriority w:val="99"/>
    <w:rsid w:val="004D6EF2"/>
    <w:rPr>
      <w:sz w:val="24"/>
      <w:szCs w:val="24"/>
    </w:rPr>
  </w:style>
  <w:style w:type="paragraph" w:styleId="NormalWeb">
    <w:name w:val="Normal (Web)"/>
    <w:basedOn w:val="Normal"/>
    <w:uiPriority w:val="99"/>
    <w:unhideWhenUsed/>
    <w:rsid w:val="0047724E"/>
    <w:pPr>
      <w:spacing w:after="270"/>
    </w:pPr>
  </w:style>
  <w:style w:type="character" w:styleId="Hyperlink">
    <w:name w:val="Hyperlink"/>
    <w:basedOn w:val="DefaultParagraphFont"/>
    <w:rsid w:val="006075B9"/>
    <w:rPr>
      <w:color w:val="0563C1" w:themeColor="hyperlink"/>
      <w:u w:val="single"/>
    </w:rPr>
  </w:style>
  <w:style w:type="character" w:customStyle="1" w:styleId="courseheading">
    <w:name w:val="courseheading"/>
    <w:basedOn w:val="DefaultParagraphFont"/>
    <w:rsid w:val="0092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7124">
      <w:bodyDiv w:val="1"/>
      <w:marLeft w:val="0"/>
      <w:marRight w:val="0"/>
      <w:marTop w:val="0"/>
      <w:marBottom w:val="0"/>
      <w:divBdr>
        <w:top w:val="none" w:sz="0" w:space="0" w:color="auto"/>
        <w:left w:val="none" w:sz="0" w:space="0" w:color="auto"/>
        <w:bottom w:val="none" w:sz="0" w:space="0" w:color="auto"/>
        <w:right w:val="none" w:sz="0" w:space="0" w:color="auto"/>
      </w:divBdr>
      <w:divsChild>
        <w:div w:id="172183707">
          <w:marLeft w:val="0"/>
          <w:marRight w:val="0"/>
          <w:marTop w:val="0"/>
          <w:marBottom w:val="0"/>
          <w:divBdr>
            <w:top w:val="none" w:sz="0" w:space="0" w:color="auto"/>
            <w:left w:val="none" w:sz="0" w:space="0" w:color="auto"/>
            <w:bottom w:val="none" w:sz="0" w:space="0" w:color="auto"/>
            <w:right w:val="none" w:sz="0" w:space="0" w:color="auto"/>
          </w:divBdr>
          <w:divsChild>
            <w:div w:id="183983905">
              <w:marLeft w:val="0"/>
              <w:marRight w:val="0"/>
              <w:marTop w:val="0"/>
              <w:marBottom w:val="0"/>
              <w:divBdr>
                <w:top w:val="none" w:sz="0" w:space="0" w:color="auto"/>
                <w:left w:val="none" w:sz="0" w:space="0" w:color="auto"/>
                <w:bottom w:val="none" w:sz="0" w:space="0" w:color="auto"/>
                <w:right w:val="none" w:sz="0" w:space="0" w:color="auto"/>
              </w:divBdr>
              <w:divsChild>
                <w:div w:id="1236429301">
                  <w:marLeft w:val="0"/>
                  <w:marRight w:val="0"/>
                  <w:marTop w:val="0"/>
                  <w:marBottom w:val="0"/>
                  <w:divBdr>
                    <w:top w:val="none" w:sz="0" w:space="0" w:color="auto"/>
                    <w:left w:val="none" w:sz="0" w:space="0" w:color="auto"/>
                    <w:bottom w:val="none" w:sz="0" w:space="0" w:color="auto"/>
                    <w:right w:val="none" w:sz="0" w:space="0" w:color="auto"/>
                  </w:divBdr>
                  <w:divsChild>
                    <w:div w:id="1495877979">
                      <w:marLeft w:val="0"/>
                      <w:marRight w:val="0"/>
                      <w:marTop w:val="0"/>
                      <w:marBottom w:val="0"/>
                      <w:divBdr>
                        <w:top w:val="none" w:sz="0" w:space="0" w:color="auto"/>
                        <w:left w:val="none" w:sz="0" w:space="0" w:color="auto"/>
                        <w:bottom w:val="none" w:sz="0" w:space="0" w:color="auto"/>
                        <w:right w:val="none" w:sz="0" w:space="0" w:color="auto"/>
                      </w:divBdr>
                      <w:divsChild>
                        <w:div w:id="1916158266">
                          <w:marLeft w:val="0"/>
                          <w:marRight w:val="0"/>
                          <w:marTop w:val="0"/>
                          <w:marBottom w:val="0"/>
                          <w:divBdr>
                            <w:top w:val="none" w:sz="0" w:space="0" w:color="auto"/>
                            <w:left w:val="none" w:sz="0" w:space="0" w:color="auto"/>
                            <w:bottom w:val="none" w:sz="0" w:space="0" w:color="auto"/>
                            <w:right w:val="none" w:sz="0" w:space="0" w:color="auto"/>
                          </w:divBdr>
                          <w:divsChild>
                            <w:div w:id="1623808786">
                              <w:marLeft w:val="0"/>
                              <w:marRight w:val="0"/>
                              <w:marTop w:val="0"/>
                              <w:marBottom w:val="540"/>
                              <w:divBdr>
                                <w:top w:val="none" w:sz="0" w:space="0" w:color="auto"/>
                                <w:left w:val="none" w:sz="0" w:space="0" w:color="auto"/>
                                <w:bottom w:val="none" w:sz="0" w:space="0" w:color="auto"/>
                                <w:right w:val="none" w:sz="0" w:space="0" w:color="auto"/>
                              </w:divBdr>
                              <w:divsChild>
                                <w:div w:id="16954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ibm.dk/arbejdsomrader/Integration/integrationsgrunduddanne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D76E-736E-4550-BFFB-FB40C30C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A32A887B.dotm</Template>
  <TotalTime>3</TotalTime>
  <Pages>4</Pages>
  <Words>1434</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Henning Holm Jørgensen</dc:creator>
  <cp:keywords/>
  <dc:description/>
  <cp:lastModifiedBy>Niels Henning Holm Jørgensen</cp:lastModifiedBy>
  <cp:revision>4</cp:revision>
  <cp:lastPrinted>2016-07-22T09:22:00Z</cp:lastPrinted>
  <dcterms:created xsi:type="dcterms:W3CDTF">2016-08-26T10:48:00Z</dcterms:created>
  <dcterms:modified xsi:type="dcterms:W3CDTF">2016-09-07T12:46:00Z</dcterms:modified>
</cp:coreProperties>
</file>